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5DE4A" w14:textId="77777777" w:rsidR="003754BF" w:rsidRDefault="003754BF" w:rsidP="003754BF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14:paraId="3DF74299" w14:textId="77777777" w:rsidR="003F5D61" w:rsidRPr="003754BF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22113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2682"/>
        <w:gridCol w:w="423"/>
        <w:gridCol w:w="3543"/>
        <w:gridCol w:w="2268"/>
        <w:gridCol w:w="2977"/>
        <w:gridCol w:w="4961"/>
      </w:tblGrid>
      <w:tr w:rsidR="003F5D61" w:rsidRPr="003F5D61" w14:paraId="626A194D" w14:textId="77777777" w:rsidTr="003754BF">
        <w:trPr>
          <w:trHeight w:val="689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C2BC07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20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2738" w14:textId="71CC4D9F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□國語文□英語文□數學■社會(□歷史</w:t>
            </w:r>
            <w:r w:rsidR="00CC61C6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地理□公民與社會)□自然科學(□理化□生物□地球科學)</w:t>
            </w:r>
          </w:p>
          <w:p w14:paraId="38515E8B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14:paraId="24A4D41D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14:paraId="2524E7E8" w14:textId="77777777" w:rsidTr="003754BF">
        <w:trPr>
          <w:trHeight w:val="850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5984BA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20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A0AC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14:paraId="0E31BCCE" w14:textId="77777777" w:rsidR="003F5D61" w:rsidRPr="003F5D61" w:rsidRDefault="001E13EC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14:paraId="0B00B1B4" w14:textId="77777777" w:rsidTr="003754BF">
        <w:trPr>
          <w:trHeight w:val="935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E1642F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1BB1" w14:textId="2187D9A4" w:rsidR="003F5D61" w:rsidRPr="003F5D61" w:rsidRDefault="00ED6E5B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bookmarkStart w:id="0" w:name="_GoBack"/>
            <w:bookmarkEnd w:id="0"/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7FAC2D1D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AD3F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1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F92A" w14:textId="3E4AF324" w:rsidR="003F5D61" w:rsidRPr="003F5D61" w:rsidRDefault="003F5D61" w:rsidP="00B63FD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14:paraId="058FE250" w14:textId="77777777" w:rsidTr="003754BF">
        <w:trPr>
          <w:trHeight w:val="624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ADFA2B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20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11630ACE" w14:textId="77777777" w:rsidR="00EE26F9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14:paraId="1FA249BE" w14:textId="77777777" w:rsidR="00EE26F9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社-J-A3 主動學習與探究人類生活相關議題，善用資源並規劃相對應的行動方案及創新突破的可能性。</w:t>
            </w:r>
          </w:p>
          <w:p w14:paraId="2FF3CDC0" w14:textId="77777777" w:rsidR="00EE26F9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14:paraId="3728FC6B" w14:textId="77777777" w:rsidR="00EE26F9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社-J-B2 理解不同時空的科技與媒體發展和應用，增進媒體識讀能力，並思辨其在生活中可能帶來的衝突與影響。</w:t>
            </w:r>
          </w:p>
          <w:p w14:paraId="3A685B28" w14:textId="77777777" w:rsidR="00EE26F9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14:paraId="507DCF8B" w14:textId="77777777" w:rsidR="00863FC0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3F5D61" w:rsidRPr="003F5D61" w14:paraId="074A974B" w14:textId="77777777" w:rsidTr="003754BF">
        <w:trPr>
          <w:trHeight w:val="483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E9D03B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20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2D3825CE" w14:textId="78C2B03D" w:rsidR="00F34F66" w:rsidRPr="00F34F66" w:rsidRDefault="00725EBF" w:rsidP="006E507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E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地理教學基本理念，旨在培養學生正確的思考判斷的能力，內容包括：</w:t>
            </w:r>
            <w:r w:rsidR="00F34F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使學生具備良好的思考、組織、表達、溝通、判斷價值等基本能力，</w:t>
            </w:r>
            <w:r w:rsidR="00F34F6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並且</w:t>
            </w:r>
            <w:r w:rsidRPr="00725E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對中國地理</w:t>
            </w:r>
            <w:r w:rsidR="00F34F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、世界地理，能有深入淺出的認識，進一步</w:t>
            </w:r>
            <w:r w:rsidR="00B63F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培養學生應用地理</w:t>
            </w:r>
            <w:r w:rsidRPr="00725E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知識，從事思考、理解、協調、討論，吸收生活經驗，擴大人生視野。</w:t>
            </w:r>
          </w:p>
          <w:p w14:paraId="6A7FCBAF" w14:textId="4F46BEDF" w:rsidR="00EE26F9" w:rsidRDefault="00725EBF" w:rsidP="006E507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E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上學期</w:t>
            </w:r>
            <w:r w:rsidR="00F34F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之課程目標為</w:t>
            </w:r>
            <w:r w:rsidRPr="00725E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F34F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認識中國的自然環境特色，了解中國的人文景觀與產業發展特色，以及</w:t>
            </w:r>
            <w:r w:rsidRPr="00725E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認識東北亞的自然環境、人文議題，了解東北亞的產業發展特色。</w:t>
            </w:r>
          </w:p>
          <w:p w14:paraId="3A025A2F" w14:textId="589CB8E1" w:rsidR="00725EBF" w:rsidRPr="00725EBF" w:rsidRDefault="00725EBF" w:rsidP="006E507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  <w:r w:rsidR="00F34F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之課程目標為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8611A1" w:rsidRPr="008611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認識東南亞、</w:t>
            </w:r>
            <w:r w:rsidR="00F371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南亞的自然環境與多元文化，進一步</w:t>
            </w:r>
            <w:r w:rsidR="00F34F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了解東南亞、南亞的經濟發展與區域結盟；</w:t>
            </w:r>
            <w:r w:rsidR="008611A1" w:rsidRPr="008611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認識西亞與北非的自</w:t>
            </w:r>
            <w:r w:rsidR="00F371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然資源和</w:t>
            </w:r>
            <w:r w:rsidR="00F34F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伊斯蘭文化特色，了解西亞與北非成為國際衝突焦點的背景；</w:t>
            </w:r>
            <w:r w:rsidR="008611A1" w:rsidRPr="008611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認識漠南非洲的自然環境、經濟產業與環境議題。</w:t>
            </w:r>
          </w:p>
        </w:tc>
      </w:tr>
      <w:tr w:rsidR="00640F8C" w:rsidRPr="003F5D61" w14:paraId="2D5B03A7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ABE60D" w14:textId="77777777" w:rsidR="00640F8C" w:rsidRPr="003F5D61" w:rsidRDefault="00640F8C" w:rsidP="00F34F6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14:paraId="71A538EB" w14:textId="77777777" w:rsidR="00640F8C" w:rsidRPr="003F5D61" w:rsidRDefault="00640F8C" w:rsidP="00F34F6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720D" w14:textId="77777777" w:rsidR="00640F8C" w:rsidRPr="003F5D61" w:rsidRDefault="00640F8C" w:rsidP="00F34F6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1C753F1B" w14:textId="77777777" w:rsidR="00640F8C" w:rsidRPr="00287C65" w:rsidRDefault="00640F8C" w:rsidP="00F34F6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90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B53D" w14:textId="77777777" w:rsidR="00640F8C" w:rsidRPr="003F5D61" w:rsidRDefault="00640F8C" w:rsidP="00F34F66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FDB79" w14:textId="77777777" w:rsidR="00640F8C" w:rsidRPr="003F5D61" w:rsidRDefault="00640F8C" w:rsidP="00F34F6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8388" w14:textId="77777777" w:rsidR="00640F8C" w:rsidRPr="003F5D61" w:rsidRDefault="00640F8C" w:rsidP="00F34F6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49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B254" w14:textId="77777777" w:rsidR="00640F8C" w:rsidRPr="003F5D61" w:rsidRDefault="00640F8C" w:rsidP="00F34F6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640F8C" w:rsidRPr="003F5D61" w14:paraId="44E7F9AB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7EDEB" w14:textId="77777777" w:rsidR="00640F8C" w:rsidRPr="003F5D61" w:rsidRDefault="00640F8C" w:rsidP="00F34F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1874" w14:textId="77777777" w:rsidR="00640F8C" w:rsidRPr="003F5D61" w:rsidRDefault="00640F8C" w:rsidP="00F34F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E9F0" w14:textId="77777777" w:rsidR="00640F8C" w:rsidRPr="003F5D61" w:rsidRDefault="00640F8C" w:rsidP="00F34F6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77D0872F" w14:textId="77777777" w:rsidR="00640F8C" w:rsidRPr="003F5D61" w:rsidRDefault="00640F8C" w:rsidP="00F34F6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3543" w:type="dxa"/>
            <w:vAlign w:val="center"/>
          </w:tcPr>
          <w:p w14:paraId="15DEFE9A" w14:textId="77777777" w:rsidR="00640F8C" w:rsidRDefault="00640F8C" w:rsidP="00F34F6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26DA1C69" w14:textId="77777777" w:rsidR="00640F8C" w:rsidRPr="003F5D61" w:rsidRDefault="00640F8C" w:rsidP="00F34F6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A00B" w14:textId="77777777" w:rsidR="00640F8C" w:rsidRPr="003F5D61" w:rsidRDefault="00640F8C" w:rsidP="00F34F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8CCE" w14:textId="77777777" w:rsidR="00640F8C" w:rsidRPr="003F5D61" w:rsidRDefault="00640F8C" w:rsidP="00F34F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6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8744" w14:textId="77777777" w:rsidR="00640F8C" w:rsidRPr="003F5D61" w:rsidRDefault="00640F8C" w:rsidP="00F34F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25EBF" w:rsidRPr="003F5D61" w14:paraId="0861C824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1F748" w14:textId="77777777" w:rsidR="00725EBF" w:rsidRPr="00287C65" w:rsidRDefault="00725EB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3E07ACB2" w14:textId="77777777" w:rsidR="00725EBF" w:rsidRDefault="00725E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14:paraId="35E8A8BC" w14:textId="77777777" w:rsidR="004954F1" w:rsidRDefault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535836AF" w14:textId="4209B57A" w:rsidR="004954F1" w:rsidRDefault="00DF4E0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r w:rsidR="004954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2224" w14:textId="77777777" w:rsidR="00725EBF" w:rsidRPr="00823B45" w:rsidRDefault="00725EBF" w:rsidP="00F34F6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1F9FDCEA" w14:textId="66DF9D7C" w:rsidR="00725EBF" w:rsidRDefault="00725EBF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第一章中國的自然環境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57B8" w14:textId="77777777" w:rsidR="00725EBF" w:rsidRPr="00823B45" w:rsidRDefault="00725EBF" w:rsidP="00F34F6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5EE2EC8F" w14:textId="77777777" w:rsidR="00725EBF" w:rsidRPr="00823B45" w:rsidRDefault="00725EBF" w:rsidP="00F34F6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429A0510" w14:textId="77777777" w:rsidR="00725EBF" w:rsidRPr="00823B45" w:rsidRDefault="00725EBF" w:rsidP="00F34F6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地1a-IV-2 說明重要環境、經濟與文化議題間的相互關係。</w:t>
            </w:r>
          </w:p>
          <w:p w14:paraId="29C10BDC" w14:textId="77777777" w:rsidR="00725EBF" w:rsidRPr="00823B45" w:rsidRDefault="00725EBF" w:rsidP="00F34F6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13B01811" w14:textId="6DF0B09D" w:rsidR="00725EBF" w:rsidRDefault="00725E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3543" w:type="dxa"/>
          </w:tcPr>
          <w:p w14:paraId="6597FE78" w14:textId="3685F9F6" w:rsidR="00725EBF" w:rsidRDefault="00725EB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地Ba-IV-1 自然環境的地區差異。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B37D" w14:textId="526663C6" w:rsidR="00725EBF" w:rsidRPr="00823B45" w:rsidRDefault="00725EBF" w:rsidP="00F34F6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 w:rsidR="002D19B8"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 w:rsidR="002D19B8">
              <w:rPr>
                <w:rFonts w:ascii="標楷體" w:eastAsia="標楷體" w:hAnsi="標楷體"/>
                <w:kern w:val="0"/>
                <w:szCs w:val="20"/>
              </w:rPr>
              <w:t>3</w:t>
            </w:r>
            <w:r w:rsidR="002D19B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149EE0" w14:textId="15F4C09F" w:rsidR="00725EBF" w:rsidRPr="00823B45" w:rsidRDefault="00725EBF" w:rsidP="00F34F6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3D5C6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寫學習單</w:t>
            </w:r>
            <w:r w:rsidR="002D19B8"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 w:rsidR="002D19B8">
              <w:rPr>
                <w:rFonts w:ascii="標楷體" w:eastAsia="標楷體" w:hAnsi="標楷體"/>
                <w:kern w:val="0"/>
                <w:szCs w:val="20"/>
              </w:rPr>
              <w:t>3</w:t>
            </w:r>
            <w:r w:rsidR="002D19B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A650C51" w14:textId="00EEDFFB" w:rsidR="00725EBF" w:rsidRDefault="00725EB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 w:rsidR="002D19B8"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 w:rsidR="002D19B8">
              <w:rPr>
                <w:rFonts w:ascii="標楷體" w:eastAsia="標楷體" w:hAnsi="標楷體"/>
                <w:kern w:val="0"/>
                <w:szCs w:val="20"/>
              </w:rPr>
              <w:t>4</w:t>
            </w:r>
            <w:r w:rsidR="002D19B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3FF3" w14:textId="77777777" w:rsidR="00725EBF" w:rsidRPr="00823B45" w:rsidRDefault="00725EBF" w:rsidP="00F34F6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7BC6A718" w14:textId="020310DE" w:rsidR="00725EBF" w:rsidRDefault="00725EB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8AA5" w14:textId="5FF01795" w:rsidR="00725EBF" w:rsidRDefault="00725EB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27455F98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7CBA5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B8FB684" w14:textId="0C420FA0" w:rsidR="004954F1" w:rsidRDefault="004954F1" w:rsidP="00DF4E0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 w:rsidR="00DF4E0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  <w:p w14:paraId="1F5C461F" w14:textId="6CCB15C7" w:rsidR="004954F1" w:rsidRDefault="004954F1" w:rsidP="00DF4E0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67B4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7D2B4C61" w14:textId="6A0C3BFB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第二章中國的人口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F2FC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4C278F7A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24B824BF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地1a-IV-2 說明重要環境、經濟與文化議題間的相互關係。</w:t>
            </w:r>
          </w:p>
          <w:p w14:paraId="47667CAB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4DBC842B" w14:textId="41C97853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3543" w:type="dxa"/>
          </w:tcPr>
          <w:p w14:paraId="6919D793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地Ba-IV-2 傳統維生方式與人口分布。</w:t>
            </w:r>
          </w:p>
          <w:p w14:paraId="54274AC6" w14:textId="1F7010ED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地Ba-IV-3 人口成長、人口遷移與文化擴散。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0481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E278960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CCAF786" w14:textId="4DCE10C6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6128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68444C7D" w14:textId="73AA2494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環J6 了解世界人口數量增加、糧食供給與營養的永續議題。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639E" w14:textId="18C5A00C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39733EEA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5DACB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775319" w14:textId="77777777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0786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78E1D5E5" w14:textId="539C7A6B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第二章中國的人口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1DFC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435E45A2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12A21FB6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地1a-IV-2 說明重要環境、經濟與文化議題間的相互關係。</w:t>
            </w:r>
          </w:p>
          <w:p w14:paraId="70A74402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51748D70" w14:textId="5BE8F816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3543" w:type="dxa"/>
          </w:tcPr>
          <w:p w14:paraId="08960E84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地Ba-IV-2 傳統維生方式與人口分布。</w:t>
            </w:r>
          </w:p>
          <w:p w14:paraId="0D112CCA" w14:textId="7FB7A236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地Ba-IV-3 人口成長、人口遷移與文化擴散。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99C0" w14:textId="295F5783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6D1302C" w14:textId="49AD0964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7CDCC34" w14:textId="66E0187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BE96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14:paraId="1948140B" w14:textId="7C975C33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多J8 探討不同文化接觸時可能產生的衝突、融合或創新。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3F04" w14:textId="283AE6B1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11CD6906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17545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3C9EE1" w14:textId="77777777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DA8F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520F73CD" w14:textId="05D085C8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第三章中國的產業與經濟（第一次段考）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5CDB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29DBF6E1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769AEDDA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地1a-IV-2 說明重要環境、經濟與文化議題間的相互關係。</w:t>
            </w:r>
          </w:p>
          <w:p w14:paraId="30A3B56A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137368AB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14:paraId="7ACE66AE" w14:textId="4D8334B3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</w:tc>
        <w:tc>
          <w:tcPr>
            <w:tcW w:w="3543" w:type="dxa"/>
          </w:tcPr>
          <w:p w14:paraId="5F70BE60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地Bb-IV-1 產業活動的轉型。</w:t>
            </w:r>
          </w:p>
          <w:p w14:paraId="2A352B6F" w14:textId="03444185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地Bb-IV-2 經濟發展的地區差異。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6B4F" w14:textId="3E177E4C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B194F0" w14:textId="2655071F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CBC7454" w14:textId="5DEC7EC8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67E5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4B700C51" w14:textId="1B8796EF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6195" w14:textId="76B0CBAB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0A0F6FA1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2C122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33934D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  <w:p w14:paraId="6DF1649D" w14:textId="77777777" w:rsidR="00DF4E0A" w:rsidRDefault="00DF4E0A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6BF7E06F" w14:textId="652D054F" w:rsidR="00DF4E0A" w:rsidRDefault="00DF4E0A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1BA7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3DBC8B93" w14:textId="524ADD5D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第三章中國的產業與經濟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58E7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5B9C5F1F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18FA13DD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地1a-IV-2 說明重要環境、經濟與文化議題間的相互關係。</w:t>
            </w:r>
          </w:p>
          <w:p w14:paraId="4CD8B277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30436D60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14:paraId="79E900B0" w14:textId="25C7D62A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</w:tc>
        <w:tc>
          <w:tcPr>
            <w:tcW w:w="3543" w:type="dxa"/>
          </w:tcPr>
          <w:p w14:paraId="24B2EFE7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地Bb-IV-1 產業活動的轉型。</w:t>
            </w:r>
          </w:p>
          <w:p w14:paraId="0F40436E" w14:textId="7FAA4176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地Bb-IV-2 經濟發展的地區差異。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2EC0" w14:textId="0E2DF3EC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BD7683E" w14:textId="54FB5223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1C71354" w14:textId="216A8BD1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57BC1E0" w14:textId="45DB36BA" w:rsidR="004954F1" w:rsidRDefault="004954F1" w:rsidP="003D5C6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</w:t>
            </w:r>
            <w:r w:rsidR="003D5C6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寫學習單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D4BE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6EC8ADD0" w14:textId="18F679B5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BECC" w14:textId="7782683D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42CE30FA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66D68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0C683F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  <w:p w14:paraId="1C487633" w14:textId="77777777" w:rsidR="00DF4E0A" w:rsidRDefault="00DF4E0A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27DFD79E" w14:textId="41A31EAC" w:rsidR="00DF4E0A" w:rsidRDefault="00DF4E0A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87F1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5CD73038" w14:textId="5821E983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第四章中國的經濟發展與全球關聯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EDB0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0229643D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08F72FD6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地1a-IV-2 說明重要環境、經濟與文化議題間的相互關係。</w:t>
            </w:r>
          </w:p>
          <w:p w14:paraId="0DF2D6A6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382167BA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14:paraId="74951575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  <w:p w14:paraId="16652BA8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14:paraId="01F05F0A" w14:textId="42489323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3543" w:type="dxa"/>
          </w:tcPr>
          <w:p w14:paraId="6EF2034C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地Bb-IV-3 經濟發展與全球關連。</w:t>
            </w:r>
          </w:p>
          <w:p w14:paraId="67054937" w14:textId="55755E5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地Bb-IV-4 問題探究：經濟發展與環境衝擊。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3B9B" w14:textId="7E268E00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BDA7E80" w14:textId="28229874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6E947F6" w14:textId="2F07CF79" w:rsidR="004954F1" w:rsidRDefault="004954F1" w:rsidP="003D5C6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="003D5C6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寫學習單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0EC6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18950E76" w14:textId="654981D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7D5D" w14:textId="60A3EC00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077EFF25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9B8A4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726B86B" w14:textId="1D517075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  <w:p w14:paraId="706D52E7" w14:textId="4C93AB43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A7DB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2CA6E6DB" w14:textId="77777777" w:rsidR="004954F1" w:rsidRDefault="004954F1" w:rsidP="004954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第四章中國的經濟發展與全球關聯</w:t>
            </w:r>
          </w:p>
          <w:p w14:paraId="333A6127" w14:textId="19F319C8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7210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54FEAD8C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4954B69D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地1a-IV-2 說明重要環境、經濟與文化議題間的相互關係。</w:t>
            </w:r>
          </w:p>
          <w:p w14:paraId="51EE8E4F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47D64E68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14:paraId="038AC03B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  <w:p w14:paraId="7CFD3FBE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14:paraId="3680EC4E" w14:textId="1A83519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3543" w:type="dxa"/>
          </w:tcPr>
          <w:p w14:paraId="6848EBCF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地Bb-IV-3 經濟發展與全球關連。</w:t>
            </w:r>
          </w:p>
          <w:p w14:paraId="2505FCFD" w14:textId="508B45D5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地Bb-IV-4 問題探究：經濟發展與環境衝擊。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A95B" w14:textId="59A5686C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29BD6E3" w14:textId="39A3E1B5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2C66F63" w14:textId="1DBEBBE6" w:rsidR="004954F1" w:rsidRDefault="004954F1" w:rsidP="003D5C6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="003D5C6C"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</w:t>
            </w:r>
            <w:r w:rsidR="003D5C6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4749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00EB7F6B" w14:textId="0ADF9A3C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C046" w14:textId="0BA1ADD2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1A155D63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3BD00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9269711" w14:textId="77777777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4B94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第二篇世界風情（上）</w:t>
            </w:r>
          </w:p>
          <w:p w14:paraId="73599108" w14:textId="42FA4495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第一章東北亞的自然環境與文化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DD7A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45AE4086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14:paraId="48EE3F27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76F99946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14:paraId="6361764E" w14:textId="607A1806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</w:tc>
        <w:tc>
          <w:tcPr>
            <w:tcW w:w="3543" w:type="dxa"/>
          </w:tcPr>
          <w:p w14:paraId="46F89949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地Bd-IV-1 自然環境背景。</w:t>
            </w:r>
          </w:p>
          <w:p w14:paraId="2255FBE3" w14:textId="4A1D7011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地Bd-IV-2 產業與文化發展的特色。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2141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74595BA" w14:textId="17E07CFA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3D5C6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寫學習單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51EA906" w14:textId="038DD59E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C817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4A311550" w14:textId="77777777" w:rsidR="004954F1" w:rsidRPr="00823B45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580B7ABF" w14:textId="77777777" w:rsidR="004954F1" w:rsidRPr="00823B45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環J12 認識不同類型災害可能伴隨的危險，學習適當預防與避難行為。</w:t>
            </w:r>
          </w:p>
          <w:p w14:paraId="4B70E5AD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6118A8B7" w14:textId="4527F41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6826" w14:textId="54960164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24CF623C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C61CD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B8413C1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  <w:p w14:paraId="5ABCABB1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5718ED4C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</w:t>
            </w:r>
          </w:p>
          <w:p w14:paraId="3030D036" w14:textId="7F43BAB4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7DBF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第二篇世界風情（上）</w:t>
            </w:r>
          </w:p>
          <w:p w14:paraId="1D325960" w14:textId="1F09E719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第一章東北亞的自然環境與文化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E14E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2E4A53EA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14:paraId="7482051B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3B0AD97D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14:paraId="5AA6FA1F" w14:textId="2A4673D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</w:tc>
        <w:tc>
          <w:tcPr>
            <w:tcW w:w="3543" w:type="dxa"/>
          </w:tcPr>
          <w:p w14:paraId="2C842B21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地Bd-IV-1 自然環境背景。</w:t>
            </w:r>
          </w:p>
          <w:p w14:paraId="020F0E57" w14:textId="657768E1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地Bd-IV-2 產業與文化發展的特色。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302B" w14:textId="38F54888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3F3CC78" w14:textId="34EC5A68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08B9BC8" w14:textId="48146BE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32F0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451BCCCC" w14:textId="77777777" w:rsidR="004954F1" w:rsidRPr="00823B45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568C7D02" w14:textId="77777777" w:rsidR="004954F1" w:rsidRPr="00823B45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環J12 認識不同類型災害可能伴隨的危險，學習適當預防與避難行為。</w:t>
            </w:r>
          </w:p>
          <w:p w14:paraId="66A499D4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0234A3E4" w14:textId="53AE4DA1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15C1" w14:textId="19C04AB3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5B9FEDA7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8B9C8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447EB0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  <w:p w14:paraId="38287E18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157C10DD" w14:textId="45FBB148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6537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第二篇世界風情（上）</w:t>
            </w:r>
          </w:p>
          <w:p w14:paraId="30E1E6EC" w14:textId="55CABDBB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第二章東北亞的經濟發展與挑戰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0BF1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64FED9B1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1FF23D89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14:paraId="2B2F6944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14:paraId="0B293D1E" w14:textId="54E62DE5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3543" w:type="dxa"/>
          </w:tcPr>
          <w:p w14:paraId="2551666B" w14:textId="77777777" w:rsidR="004954F1" w:rsidRPr="00823B45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地Bd-IV-3 東北亞經濟發展的成就與挑戰。</w:t>
            </w:r>
          </w:p>
          <w:p w14:paraId="7869F360" w14:textId="3ED2DCDB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地Bd-IV-4 問題探究：臺灣與東北亞的文化交流。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4CBF" w14:textId="527C689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05D196C" w14:textId="09C5435F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0DFDE25" w14:textId="091B0FD6" w:rsidR="004954F1" w:rsidRDefault="004954F1" w:rsidP="003D5C6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="003D5C6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寫學習單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8129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12B4EEBF" w14:textId="674EF595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74C7" w14:textId="00FE61B0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6F887B07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D0725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B7EA5C" w14:textId="77777777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9CC7" w14:textId="77777777" w:rsidR="004954F1" w:rsidRPr="00823B45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第二篇世界風情（上）</w:t>
            </w:r>
          </w:p>
          <w:p w14:paraId="3C1FDCC2" w14:textId="77777777" w:rsidR="004954F1" w:rsidRDefault="004954F1" w:rsidP="004954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第二章東北亞的經濟發展與挑戰</w:t>
            </w:r>
          </w:p>
          <w:p w14:paraId="36A2B01E" w14:textId="1CD540B3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45E8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5F61CF7D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4661D224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14:paraId="31C77FDA" w14:textId="77777777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14:paraId="3FECFB46" w14:textId="4D80A0B1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3543" w:type="dxa"/>
          </w:tcPr>
          <w:p w14:paraId="00A997A9" w14:textId="77777777" w:rsidR="004954F1" w:rsidRPr="00823B45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地Bd-IV-3 東北亞經濟發展的成就與挑戰。</w:t>
            </w:r>
          </w:p>
          <w:p w14:paraId="20BBB935" w14:textId="052BD7E9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地Bd-IV-4 問題探究：臺灣與東北亞的文化交流。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9001" w14:textId="1322B215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25F6E2D" w14:textId="351699BC" w:rsidR="004954F1" w:rsidRPr="00823B45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C5F8FB3" w14:textId="2D52805D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BDB9" w14:textId="77777777" w:rsidR="004954F1" w:rsidRPr="00823B45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6EFC4D5D" w14:textId="653A38BF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BEC0" w14:textId="39F65A4E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374644C3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4ACFC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5443B044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14:paraId="18BD83C4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CCD198A" w14:textId="14DAE6F8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9376" w14:textId="7777777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1B056663" w14:textId="1E45BCAF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第一章東南亞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B372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58FDF80D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14:paraId="2221EA2F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0A21D04A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14:paraId="4E4057BC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24382960" w14:textId="1572B19F" w:rsidR="004954F1" w:rsidRPr="0041137F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社2b-IV-2 尊重不同群體文化的差異性，並欣賞其文化之美。</w:t>
            </w:r>
          </w:p>
        </w:tc>
        <w:tc>
          <w:tcPr>
            <w:tcW w:w="3543" w:type="dxa"/>
          </w:tcPr>
          <w:p w14:paraId="7A6BE84C" w14:textId="77777777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地Be-IV-1 自然環境背景。</w:t>
            </w:r>
          </w:p>
          <w:p w14:paraId="18BBA5F8" w14:textId="77777777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地Be-IV-2 多元文化的發展。</w:t>
            </w:r>
          </w:p>
          <w:p w14:paraId="798F1AF7" w14:textId="71DAE665" w:rsidR="004954F1" w:rsidRPr="0041137F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地Be-IV-3 經濟發展與區域結盟。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10BD" w14:textId="5113462D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3F6F502" w14:textId="4CF7CD7C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3D5C6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寫學習單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EC6134" w14:textId="66CEF74B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D5D3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25BBD24D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環J1 了解生物多樣性及環境承載力的重要性。</w:t>
            </w:r>
          </w:p>
          <w:p w14:paraId="317F94DD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067EA14E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42FED798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7548FC83" w14:textId="45A1CD24" w:rsidR="004954F1" w:rsidRPr="0041137F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890B" w14:textId="3AF3331C" w:rsidR="004954F1" w:rsidRPr="0041137F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264E374B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004A6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87218B" w14:textId="0DF1E703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  <w:p w14:paraId="1417E072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2EBF2EE5" w14:textId="12376648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3461" w14:textId="7777777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245C3BD5" w14:textId="66402CB3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第二章南亞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8610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0983F79F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14:paraId="26BF4024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120C7375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14:paraId="02B602D5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1B97691E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社2b-IV-2 尊重不同群體文化的差異性，並欣賞其文化之美。</w:t>
            </w:r>
          </w:p>
          <w:p w14:paraId="1AA85F2C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  <w:p w14:paraId="2551C642" w14:textId="4857D91A" w:rsidR="004954F1" w:rsidRPr="0041137F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社3d-IV-1 規劃與執行社會領域的問題探究、訪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查、創作或展演等活動。</w:t>
            </w:r>
          </w:p>
        </w:tc>
        <w:tc>
          <w:tcPr>
            <w:tcW w:w="3543" w:type="dxa"/>
          </w:tcPr>
          <w:p w14:paraId="794B81FE" w14:textId="77777777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地Be-IV-1 自然環境背景。</w:t>
            </w:r>
          </w:p>
          <w:p w14:paraId="60C6F0C5" w14:textId="77777777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地Be-IV-2 多元文化的發展。</w:t>
            </w:r>
          </w:p>
          <w:p w14:paraId="4B0FAD60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地Be-IV-3 經濟發展與區域結盟。</w:t>
            </w:r>
          </w:p>
          <w:p w14:paraId="337B80AD" w14:textId="337B26B9" w:rsidR="004954F1" w:rsidRPr="0041137F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地Be-IV-4 問題探究：東南亞和南亞新興市場與臺灣產業發展的關聯。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99BD" w14:textId="2CF1E232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70BBE33" w14:textId="567F6BDC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F6CDA35" w14:textId="4F7A251F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="003D5C6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寫學習單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3A2D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4822C3F6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78C498B1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環J15 認識產品的生命週期，探討其生態足跡、水足跡及碳足跡。</w:t>
            </w:r>
          </w:p>
          <w:p w14:paraId="2922C6D2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79C15583" w14:textId="36323E2E" w:rsidR="004954F1" w:rsidRPr="00B71110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2BDB" w14:textId="1EFC9722" w:rsidR="004954F1" w:rsidRPr="0041137F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2A3DFFA3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C77EF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D20F66" w14:textId="43451A4A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225F" w14:textId="7777777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013AC674" w14:textId="78116868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第二章南亞（第二次段考）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5D20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42DF87DD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14:paraId="146C1110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10D75C3F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14:paraId="30FA90AA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178C90F1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社2b-IV-2 尊重不同群體文化的差異性，並欣賞其文化之美。</w:t>
            </w:r>
          </w:p>
          <w:p w14:paraId="06A13676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  <w:p w14:paraId="651C090C" w14:textId="71B2F63A" w:rsidR="004954F1" w:rsidRPr="0041137F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3543" w:type="dxa"/>
          </w:tcPr>
          <w:p w14:paraId="1526F2CE" w14:textId="77777777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地Be-IV-1 自然環境背景。</w:t>
            </w:r>
          </w:p>
          <w:p w14:paraId="123D91E5" w14:textId="77777777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地Be-IV-2 多元文化的發展。</w:t>
            </w:r>
          </w:p>
          <w:p w14:paraId="5F12B57D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地Be-IV-3 經濟發展與區域結盟。</w:t>
            </w:r>
          </w:p>
          <w:p w14:paraId="31144E8E" w14:textId="6BC95832" w:rsidR="004954F1" w:rsidRPr="0041137F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地Be-IV-4 問題探究：東南亞和南亞新興市場與臺灣產業發展的關聯。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4647" w14:textId="3E5CAC21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8FE1020" w14:textId="0444377F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E33ED6C" w14:textId="185FF68A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F884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52A990A8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4E1F596B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環J15 認識產品的生命週期，探討其生態足跡、水足跡及碳足跡。</w:t>
            </w:r>
          </w:p>
          <w:p w14:paraId="23B6364A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02ECA6A3" w14:textId="204D7540" w:rsidR="004954F1" w:rsidRPr="00B71110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FD29" w14:textId="5B3EC4A6" w:rsidR="004954F1" w:rsidRPr="0041137F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20EB0D81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4DFB7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155410" w14:textId="3948EDAE" w:rsidR="004954F1" w:rsidRDefault="00424CF2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r w:rsidR="004954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  <w:p w14:paraId="04C7E367" w14:textId="77777777" w:rsidR="00424CF2" w:rsidRDefault="00424CF2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2F873E9B" w14:textId="63D84FAD" w:rsidR="00424CF2" w:rsidRDefault="00424CF2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F3BD" w14:textId="7777777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3D0781E4" w14:textId="2A4F997D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第三章西亞與北非的自然環境與文化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72F1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社1a-Ⅳ-1 發覺生活經驗或社會現象與社會領域內容知識的關係。</w:t>
            </w:r>
          </w:p>
          <w:p w14:paraId="769953E6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地1a-Ⅳ-1 說明重要地理現象分布特性的成因。</w:t>
            </w:r>
          </w:p>
          <w:p w14:paraId="7334A247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地1a-Ⅳ-2 說明重要環境、經濟與文化議題間的相互關係。</w:t>
            </w:r>
          </w:p>
          <w:p w14:paraId="45426412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地1c-Ⅳ-2 反思各種地理環境與議題的內涵，並提出相關意見。</w:t>
            </w:r>
          </w:p>
          <w:p w14:paraId="1F05DE22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社2a-Ⅳ-3 關心不同的社會文化及其發展，並展現開闊的世界觀。</w:t>
            </w:r>
          </w:p>
          <w:p w14:paraId="479AB3E8" w14:textId="3F277ECA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社2b-Ⅳ-2 尊重不同群體文化的差異性，並欣賞其文化之美。</w:t>
            </w:r>
          </w:p>
        </w:tc>
        <w:tc>
          <w:tcPr>
            <w:tcW w:w="3543" w:type="dxa"/>
          </w:tcPr>
          <w:p w14:paraId="2197FF6A" w14:textId="77777777" w:rsidR="004954F1" w:rsidRDefault="004954F1" w:rsidP="004954F1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地Bf-Ⅳ-1 自然環境與資源。</w:t>
            </w:r>
          </w:p>
          <w:p w14:paraId="3B2435D5" w14:textId="5F2E47D1" w:rsidR="004954F1" w:rsidRPr="0041137F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地Bf-Ⅳ-2 伊斯蘭文化的發展與特色。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3D15" w14:textId="3481D87C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35340AC" w14:textId="17B021BC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3D5C6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寫學習單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A75DD01" w14:textId="2C73AF70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F771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54705CDA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75A6F6E0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65DA85C2" w14:textId="2159EDDB" w:rsidR="004954F1" w:rsidRPr="00B71110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CB46" w14:textId="120AF138" w:rsidR="004954F1" w:rsidRPr="0041137F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4F6F7793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AAFC7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6597D25" w14:textId="33850DBC" w:rsidR="004954F1" w:rsidRDefault="00516DFE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r w:rsidR="004954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  <w:p w14:paraId="3B64BC6F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2926473A" w14:textId="43097FFB" w:rsidR="004954F1" w:rsidRDefault="00516DFE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</w:t>
            </w:r>
            <w:r w:rsidR="004954F1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8BBA" w14:textId="7777777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2B8AE4C3" w14:textId="21B13A0F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第四章西亞與北非的衝突與轉變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75E9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25CF421D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14:paraId="1B281D8A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6D020A27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14:paraId="024C5DE7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46BB1167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社2b-IV-2 尊重不同群體文化的差異性，並欣賞其文化之美。</w:t>
            </w:r>
          </w:p>
          <w:p w14:paraId="119775E3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  <w:p w14:paraId="5F1A0272" w14:textId="7A924B4B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3543" w:type="dxa"/>
          </w:tcPr>
          <w:p w14:paraId="40DF8662" w14:textId="77777777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地Bf-IV-3 國際衝突的焦點。</w:t>
            </w:r>
          </w:p>
          <w:p w14:paraId="0E6F1D36" w14:textId="5A3341DB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地Bf-IV-4 問題探究：伊斯蘭文化與西方文化的互動。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0065" w14:textId="6AFC0986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51024FD" w14:textId="62064101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01285EE" w14:textId="0B19F397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97C0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21427CFD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0EC1C064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2CB4AB5F" w14:textId="39FE84EF" w:rsidR="004954F1" w:rsidRPr="00B71110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5DE2" w14:textId="4628A2A3" w:rsidR="004954F1" w:rsidRPr="0041137F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545B5949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82DCE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A1FA5E" w14:textId="1E43F253" w:rsidR="004954F1" w:rsidRDefault="00516DFE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r w:rsidR="004954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934D" w14:textId="7777777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2ADA5B62" w14:textId="77777777" w:rsidR="00516DFE" w:rsidRDefault="004954F1" w:rsidP="004954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第四章西亞與北非的衝突與轉變</w:t>
            </w:r>
          </w:p>
          <w:p w14:paraId="71A982C8" w14:textId="3205B204" w:rsidR="004954F1" w:rsidRPr="0041137F" w:rsidRDefault="00516DFE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（第二</w:t>
            </w:r>
            <w:r w:rsidR="004954F1">
              <w:rPr>
                <w:rFonts w:ascii="標楷體" w:eastAsia="標楷體" w:hAnsi="標楷體" w:hint="eastAsia"/>
                <w:szCs w:val="20"/>
              </w:rPr>
              <w:t>次段考）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B4E9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444731B3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14:paraId="7A4A7ECF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16EFC2CA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14:paraId="07106EF7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1C7DBA52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社2b-IV-2 尊重不同群體文化的差異性，並欣賞其文化之美。</w:t>
            </w:r>
          </w:p>
          <w:p w14:paraId="1E61A54C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社3b-IV-3 使用文字、照片、圖表、數據、地圖、年表、言語等多種方式，呈現並解釋探究結果。</w:t>
            </w:r>
          </w:p>
          <w:p w14:paraId="3E2E6C0E" w14:textId="230F0F5B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3543" w:type="dxa"/>
          </w:tcPr>
          <w:p w14:paraId="34B2438B" w14:textId="77777777" w:rsidR="004954F1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地Bf-IV-3 國際衝突的焦點。</w:t>
            </w:r>
          </w:p>
          <w:p w14:paraId="4741ED0D" w14:textId="35D5F7B3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Cs w:val="20"/>
              </w:rPr>
              <w:t>地Bf-IV-4 問題探究：伊斯蘭文化與西方文化的互動。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F34C" w14:textId="7DA29FF9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D278174" w14:textId="62E01588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83F44DF" w14:textId="46A87AF8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21BD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6AA00ED3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19659337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28F114B9" w14:textId="68CD614C" w:rsidR="004954F1" w:rsidRPr="00B71110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60CC" w14:textId="1FF41C09" w:rsidR="004954F1" w:rsidRPr="0041137F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3721FA7F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D2401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6E47F93" w14:textId="2A4A6527" w:rsidR="004954F1" w:rsidRDefault="00516DFE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r w:rsidR="004954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  <w:p w14:paraId="0D0B73DB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0EDB1614" w14:textId="4A0D96FE" w:rsidR="004954F1" w:rsidRDefault="00516DFE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  <w:r w:rsidR="004954F1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9C47" w14:textId="7777777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196E24F9" w14:textId="2C194DE6" w:rsidR="004954F1" w:rsidRPr="00F77946" w:rsidRDefault="004954F1" w:rsidP="004954F1">
            <w:pPr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第五章漠南非洲的自然環境與文化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0A27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7FFF3DE6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14:paraId="7DF6A88C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7AACF6C5" w14:textId="77777777" w:rsidR="004954F1" w:rsidRDefault="004954F1" w:rsidP="004954F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14:paraId="5883E3C4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5204E113" w14:textId="56C5CE50" w:rsidR="004954F1" w:rsidRPr="00F77946" w:rsidRDefault="004954F1" w:rsidP="004954F1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社2b-IV-2 尊重不同群體文化的差異性，並欣賞其文化之美。</w:t>
            </w:r>
          </w:p>
        </w:tc>
        <w:tc>
          <w:tcPr>
            <w:tcW w:w="3543" w:type="dxa"/>
          </w:tcPr>
          <w:p w14:paraId="26037DA0" w14:textId="00580058" w:rsidR="004954F1" w:rsidRPr="00F77946" w:rsidRDefault="004954F1" w:rsidP="004954F1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地Bg-IV-1 自然環境與資源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35A1" w14:textId="488262E5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1CA11AC" w14:textId="4D18CD1F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D609E53" w14:textId="38CBCDF5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="003D5C6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寫學習單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EA82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06EC417D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30991E18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環J12 認識不同類型災害可能伴隨的危險，學習適當預防與避難行為。</w:t>
            </w:r>
          </w:p>
          <w:p w14:paraId="7D2455B5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4EC0F8C7" w14:textId="75F8FC88" w:rsidR="004954F1" w:rsidRPr="00B71110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B34B" w14:textId="72E4506B" w:rsidR="004954F1" w:rsidRPr="0041137F" w:rsidRDefault="004954F1" w:rsidP="004954F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1FFCE090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0C4F0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DDC30C" w14:textId="77777777" w:rsidR="004954F1" w:rsidRDefault="004954F1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r w:rsidR="00516DF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  <w:p w14:paraId="5B2FF1FE" w14:textId="77777777" w:rsidR="00516DFE" w:rsidRDefault="00516DFE" w:rsidP="004954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56001450" w14:textId="68622FBB" w:rsidR="00516DFE" w:rsidRDefault="00516DFE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322A" w14:textId="7777777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22E40C11" w14:textId="256A2E5B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第六章漠南非洲的產業與經濟發展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5A48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5B62667A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14:paraId="69024CEE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184E34E8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14:paraId="0B507815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291B8244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社2b-IV-2 尊重不同群體文化的差異性，並欣賞其文化之美。</w:t>
            </w:r>
          </w:p>
          <w:p w14:paraId="1F612CDE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  <w:p w14:paraId="617DECF5" w14:textId="6E030308" w:rsidR="004954F1" w:rsidRPr="0041137F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3543" w:type="dxa"/>
          </w:tcPr>
          <w:p w14:paraId="60FE2A50" w14:textId="77777777" w:rsidR="004954F1" w:rsidRDefault="004954F1" w:rsidP="004954F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地Bg-IV-3 現代經濟的發展與挑戰。</w:t>
            </w:r>
          </w:p>
          <w:p w14:paraId="73CA7109" w14:textId="11AA3873" w:rsidR="004954F1" w:rsidRPr="0041137F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地Bg-IV-4 問題探究：漠南非洲的公平貿易議題。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C937" w14:textId="1C8ED6B1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8D9157A" w14:textId="2ECEF9E0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4166AAD" w14:textId="5B29502A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27D6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2DDAE1FC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5DF791E0" w14:textId="411C3E96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環J15 認識產品的生命週期，探討其生態足跡、水足跡及碳足跡。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BB3D" w14:textId="3955D370" w:rsidR="004954F1" w:rsidRPr="00E73057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5D7DF048" w14:textId="77777777" w:rsidTr="0037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FC024" w14:textId="77777777" w:rsidR="004954F1" w:rsidRPr="00287C65" w:rsidRDefault="004954F1" w:rsidP="004954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FBAF805" w14:textId="54D0B998" w:rsidR="004954F1" w:rsidRDefault="004954F1" w:rsidP="004954F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3C7F" w14:textId="77777777" w:rsidR="004954F1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第一篇世界風情（下）</w:t>
            </w:r>
          </w:p>
          <w:p w14:paraId="0F880958" w14:textId="77777777" w:rsidR="00516DFE" w:rsidRDefault="004954F1" w:rsidP="004954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第六章漠南非洲的產業與經濟發展</w:t>
            </w:r>
          </w:p>
          <w:p w14:paraId="54E12472" w14:textId="19CE044F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25EB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5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2D8B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16831952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14:paraId="3E6F20E0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14:paraId="484D1328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14:paraId="4FE4C0F1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14:paraId="15CACE78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社2b-IV-2 尊重不同群體文化的差異性，並欣賞其文化之美。</w:t>
            </w:r>
          </w:p>
          <w:p w14:paraId="205FA12B" w14:textId="77777777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 使用文字、照片、圖表、數據、地圖、年表、言語等多種方式，呈現並解釋探究結果。</w:t>
            </w:r>
          </w:p>
          <w:p w14:paraId="0262EDAA" w14:textId="0FB6C4B8" w:rsidR="004954F1" w:rsidRPr="0041137F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3543" w:type="dxa"/>
          </w:tcPr>
          <w:p w14:paraId="72A060FD" w14:textId="77777777" w:rsidR="004954F1" w:rsidRDefault="004954F1" w:rsidP="004954F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地Bg-IV-3 現代經濟的發展與挑戰。</w:t>
            </w:r>
          </w:p>
          <w:p w14:paraId="5B6A3E73" w14:textId="0DB5ABD8" w:rsidR="004954F1" w:rsidRPr="0041137F" w:rsidRDefault="004954F1" w:rsidP="004954F1">
            <w:pPr>
              <w:spacing w:line="260" w:lineRule="exact"/>
              <w:jc w:val="both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地Bg-IV-4 問題探究：漠南非洲的公平貿易議題。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6AB0" w14:textId="5AF5377E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C5FAE24" w14:textId="0C5ECD9E" w:rsidR="004954F1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20E3F06" w14:textId="669CA2EA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5995" w14:textId="77777777" w:rsidR="004954F1" w:rsidRDefault="004954F1" w:rsidP="004954F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4D109001" w14:textId="77777777" w:rsidR="004954F1" w:rsidRDefault="004954F1" w:rsidP="004954F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60731921" w14:textId="0F715F44" w:rsidR="004954F1" w:rsidRPr="0041137F" w:rsidRDefault="004954F1" w:rsidP="004954F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環J15 認識產品的生命週期，探討其生態足跡、水足跡及碳足跡。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0446" w14:textId="2C9D4F26" w:rsidR="004954F1" w:rsidRPr="00E73057" w:rsidRDefault="004954F1" w:rsidP="004954F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4954F1" w:rsidRPr="003F5D61" w14:paraId="7842F503" w14:textId="77777777" w:rsidTr="003754BF">
        <w:trPr>
          <w:trHeight w:val="720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ED580" w14:textId="77777777" w:rsidR="004954F1" w:rsidRPr="00287C65" w:rsidRDefault="004954F1" w:rsidP="004954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2391704F" w14:textId="77777777" w:rsidR="004954F1" w:rsidRPr="00287C65" w:rsidRDefault="004954F1" w:rsidP="004954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20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8860" w14:textId="1226CA2C" w:rsidR="004954F1" w:rsidRPr="008E4C77" w:rsidRDefault="004954F1" w:rsidP="004954F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8E4C77">
              <w:rPr>
                <w:rFonts w:ascii="標楷體" w:eastAsia="標楷體" w:hAnsi="標楷體" w:cs="新細明體" w:hint="eastAsia"/>
                <w:kern w:val="0"/>
                <w:szCs w:val="24"/>
              </w:rPr>
              <w:t>自編教學PPT</w:t>
            </w:r>
          </w:p>
          <w:p w14:paraId="2A3195C2" w14:textId="3AA89551" w:rsidR="004954F1" w:rsidRPr="005F7CA0" w:rsidRDefault="004954F1" w:rsidP="004954F1">
            <w:pPr>
              <w:rPr>
                <w:rFonts w:ascii="標楷體" w:eastAsia="標楷體" w:hAnsi="標楷體" w:cs="新細明體"/>
                <w:szCs w:val="24"/>
              </w:rPr>
            </w:pPr>
            <w:r w:rsidRPr="005F7CA0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自編</w:t>
            </w:r>
            <w:r w:rsidRPr="005F7CA0">
              <w:rPr>
                <w:rFonts w:ascii="標楷體" w:eastAsia="標楷體" w:hAnsi="標楷體" w:cs="新細明體" w:hint="eastAsia"/>
                <w:szCs w:val="24"/>
              </w:rPr>
              <w:t>學習單</w:t>
            </w:r>
          </w:p>
          <w:p w14:paraId="4B4B0885" w14:textId="77777777" w:rsidR="004954F1" w:rsidRPr="005F7CA0" w:rsidRDefault="004954F1" w:rsidP="004954F1">
            <w:pPr>
              <w:rPr>
                <w:rFonts w:ascii="標楷體" w:eastAsia="標楷體" w:hAnsi="標楷體" w:cs="新細明體"/>
                <w:szCs w:val="24"/>
              </w:rPr>
            </w:pPr>
            <w:r w:rsidRPr="005F7CA0">
              <w:rPr>
                <w:rFonts w:ascii="標楷體" w:eastAsia="標楷體" w:hAnsi="標楷體" w:cs="新細明體" w:hint="eastAsia"/>
                <w:szCs w:val="24"/>
              </w:rPr>
              <w:t>3.電腦</w:t>
            </w:r>
          </w:p>
          <w:p w14:paraId="1892B661" w14:textId="77777777" w:rsidR="004954F1" w:rsidRPr="005F7CA0" w:rsidRDefault="004954F1" w:rsidP="004954F1">
            <w:pPr>
              <w:rPr>
                <w:rFonts w:ascii="標楷體" w:eastAsia="標楷體" w:hAnsi="標楷體" w:cs="新細明體"/>
                <w:szCs w:val="24"/>
              </w:rPr>
            </w:pPr>
            <w:r w:rsidRPr="005F7CA0">
              <w:rPr>
                <w:rFonts w:ascii="標楷體" w:eastAsia="標楷體" w:hAnsi="標楷體" w:cs="新細明體" w:hint="eastAsia"/>
                <w:szCs w:val="24"/>
              </w:rPr>
              <w:t>4.單槍投影機</w:t>
            </w:r>
          </w:p>
          <w:p w14:paraId="4F6B5578" w14:textId="7E5A7F3B" w:rsidR="004954F1" w:rsidRPr="005F7CA0" w:rsidRDefault="004954F1" w:rsidP="004954F1">
            <w:pPr>
              <w:rPr>
                <w:rFonts w:ascii="標楷體" w:eastAsia="標楷體" w:hAnsi="標楷體" w:cs="新細明體"/>
                <w:szCs w:val="24"/>
              </w:rPr>
            </w:pPr>
            <w:r w:rsidRPr="005F7CA0">
              <w:rPr>
                <w:rFonts w:ascii="標楷體" w:eastAsia="標楷體" w:hAnsi="標楷體" w:cs="新細明體" w:hint="eastAsia"/>
                <w:szCs w:val="24"/>
              </w:rPr>
              <w:t>5.</w:t>
            </w:r>
            <w:r>
              <w:rPr>
                <w:rFonts w:ascii="標楷體" w:eastAsia="標楷體" w:hAnsi="標楷體" w:cs="新細明體" w:hint="eastAsia"/>
                <w:szCs w:val="24"/>
              </w:rPr>
              <w:t>相關教學</w:t>
            </w:r>
            <w:r w:rsidRPr="005F7CA0">
              <w:rPr>
                <w:rFonts w:ascii="標楷體" w:eastAsia="標楷體" w:hAnsi="標楷體" w:cs="新細明體" w:hint="eastAsia"/>
                <w:szCs w:val="24"/>
              </w:rPr>
              <w:t>圖片</w:t>
            </w:r>
          </w:p>
          <w:p w14:paraId="1D8E5441" w14:textId="1B5D4D83" w:rsidR="004954F1" w:rsidRDefault="004954F1" w:rsidP="004954F1">
            <w:r w:rsidRPr="008E4C77">
              <w:rPr>
                <w:rFonts w:ascii="標楷體" w:eastAsia="標楷體" w:hAnsi="標楷體" w:cs="新細明體" w:hint="eastAsia"/>
                <w:szCs w:val="24"/>
              </w:rPr>
              <w:t>6.影音資料與網路資源等相關教學媒體</w:t>
            </w:r>
          </w:p>
        </w:tc>
      </w:tr>
      <w:tr w:rsidR="004954F1" w:rsidRPr="003F5D61" w14:paraId="11A18CB8" w14:textId="77777777" w:rsidTr="003754BF">
        <w:trPr>
          <w:trHeight w:val="474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BE6528" w14:textId="77777777" w:rsidR="004954F1" w:rsidRPr="003F5D61" w:rsidRDefault="004954F1" w:rsidP="004954F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20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8D1F" w14:textId="77777777" w:rsidR="004954F1" w:rsidRPr="003F5D61" w:rsidRDefault="004954F1" w:rsidP="004954F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703362B7" w14:textId="77777777" w:rsidR="005D457E" w:rsidRDefault="005D457E" w:rsidP="00516DFE"/>
    <w:sectPr w:rsidR="005D457E" w:rsidSect="00D023A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35D7" w14:textId="77777777" w:rsidR="00CB160C" w:rsidRDefault="00CB160C" w:rsidP="001E13EC">
      <w:r>
        <w:separator/>
      </w:r>
    </w:p>
  </w:endnote>
  <w:endnote w:type="continuationSeparator" w:id="0">
    <w:p w14:paraId="6C0A6FCA" w14:textId="77777777" w:rsidR="00CB160C" w:rsidRDefault="00CB160C" w:rsidP="001E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7D413" w14:textId="77777777" w:rsidR="00CB160C" w:rsidRDefault="00CB160C" w:rsidP="001E13EC">
      <w:r>
        <w:separator/>
      </w:r>
    </w:p>
  </w:footnote>
  <w:footnote w:type="continuationSeparator" w:id="0">
    <w:p w14:paraId="5BAF294D" w14:textId="77777777" w:rsidR="00CB160C" w:rsidRDefault="00CB160C" w:rsidP="001E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2B64"/>
    <w:multiLevelType w:val="hybridMultilevel"/>
    <w:tmpl w:val="48043482"/>
    <w:lvl w:ilvl="0" w:tplc="8792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61"/>
    <w:rsid w:val="00013C66"/>
    <w:rsid w:val="001E13EC"/>
    <w:rsid w:val="00287C65"/>
    <w:rsid w:val="002C6451"/>
    <w:rsid w:val="002D19B8"/>
    <w:rsid w:val="0033404F"/>
    <w:rsid w:val="003754BF"/>
    <w:rsid w:val="003D5C6C"/>
    <w:rsid w:val="003F5D61"/>
    <w:rsid w:val="00424CF2"/>
    <w:rsid w:val="00452393"/>
    <w:rsid w:val="004954F1"/>
    <w:rsid w:val="00516DFE"/>
    <w:rsid w:val="005D457E"/>
    <w:rsid w:val="00640F8C"/>
    <w:rsid w:val="00654601"/>
    <w:rsid w:val="00662E76"/>
    <w:rsid w:val="006E507E"/>
    <w:rsid w:val="00725EBF"/>
    <w:rsid w:val="007536E3"/>
    <w:rsid w:val="007871F7"/>
    <w:rsid w:val="00825509"/>
    <w:rsid w:val="008611A1"/>
    <w:rsid w:val="00863FC0"/>
    <w:rsid w:val="008765AA"/>
    <w:rsid w:val="008E4C77"/>
    <w:rsid w:val="00953F44"/>
    <w:rsid w:val="00A074E2"/>
    <w:rsid w:val="00B44358"/>
    <w:rsid w:val="00B47B42"/>
    <w:rsid w:val="00B63FD9"/>
    <w:rsid w:val="00B76645"/>
    <w:rsid w:val="00C5268F"/>
    <w:rsid w:val="00CB160C"/>
    <w:rsid w:val="00CC61C6"/>
    <w:rsid w:val="00CF3B58"/>
    <w:rsid w:val="00D023AF"/>
    <w:rsid w:val="00DE54D7"/>
    <w:rsid w:val="00DF4E0A"/>
    <w:rsid w:val="00DF5C30"/>
    <w:rsid w:val="00EC116D"/>
    <w:rsid w:val="00EC69D0"/>
    <w:rsid w:val="00ED6E5B"/>
    <w:rsid w:val="00EE26F9"/>
    <w:rsid w:val="00F00C8E"/>
    <w:rsid w:val="00F34F66"/>
    <w:rsid w:val="00F37193"/>
    <w:rsid w:val="00F665FC"/>
    <w:rsid w:val="00F96534"/>
    <w:rsid w:val="00F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14704"/>
  <w15:docId w15:val="{86549987-AB66-42C3-B795-C2D142A2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rsid w:val="008E4C77"/>
    <w:pPr>
      <w:keepNext/>
      <w:keepLines/>
      <w:widowControl/>
      <w:spacing w:before="480" w:after="120"/>
      <w:ind w:firstLine="23"/>
      <w:contextualSpacing/>
      <w:jc w:val="both"/>
      <w:outlineLvl w:val="0"/>
    </w:pPr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3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3EC"/>
    <w:rPr>
      <w:sz w:val="20"/>
      <w:szCs w:val="20"/>
    </w:rPr>
  </w:style>
  <w:style w:type="paragraph" w:styleId="a7">
    <w:name w:val="List Paragraph"/>
    <w:basedOn w:val="a"/>
    <w:uiPriority w:val="34"/>
    <w:qFormat/>
    <w:rsid w:val="008E4C77"/>
    <w:pPr>
      <w:ind w:leftChars="200" w:left="480"/>
    </w:pPr>
  </w:style>
  <w:style w:type="character" w:customStyle="1" w:styleId="10">
    <w:name w:val="標題 1 字元"/>
    <w:basedOn w:val="a0"/>
    <w:link w:val="1"/>
    <w:rsid w:val="008E4C77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5354-5FFA-4DF1-BC91-8344F995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10</cp:revision>
  <dcterms:created xsi:type="dcterms:W3CDTF">2022-04-20T02:34:00Z</dcterms:created>
  <dcterms:modified xsi:type="dcterms:W3CDTF">2022-06-01T23:54:00Z</dcterms:modified>
</cp:coreProperties>
</file>