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E1" w:rsidRPr="007F6F6A" w:rsidRDefault="007F6F6A" w:rsidP="007F6F6A">
      <w:pPr>
        <w:rPr>
          <w:rFonts w:ascii="標楷體" w:eastAsia="標楷體" w:hAnsi="標楷體"/>
        </w:rPr>
      </w:pPr>
      <w:r w:rsidRPr="007F6F6A">
        <w:rPr>
          <w:rFonts w:ascii="標楷體" w:eastAsia="標楷體" w:hAnsi="標楷體" w:hint="eastAsia"/>
        </w:rPr>
        <w:t>臺北市立萬芳高級中學附屬國中部</w:t>
      </w:r>
      <w:r w:rsidR="00372825">
        <w:rPr>
          <w:rFonts w:ascii="標楷體" w:eastAsia="標楷體" w:hAnsi="標楷體" w:hint="eastAsia"/>
        </w:rPr>
        <w:t xml:space="preserve"> 109</w:t>
      </w:r>
      <w:r w:rsidRPr="007F6F6A">
        <w:rPr>
          <w:rFonts w:ascii="標楷體" w:eastAsia="標楷體" w:hAnsi="標楷體" w:hint="eastAsia"/>
        </w:rPr>
        <w:t>學年度領域/科目課程計畫</w:t>
      </w:r>
    </w:p>
    <w:tbl>
      <w:tblPr>
        <w:tblW w:w="9067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6"/>
        <w:gridCol w:w="966"/>
        <w:gridCol w:w="1588"/>
        <w:gridCol w:w="896"/>
        <w:gridCol w:w="883"/>
        <w:gridCol w:w="13"/>
        <w:gridCol w:w="639"/>
        <w:gridCol w:w="12"/>
        <w:gridCol w:w="916"/>
        <w:gridCol w:w="12"/>
        <w:gridCol w:w="853"/>
        <w:gridCol w:w="12"/>
        <w:gridCol w:w="874"/>
        <w:gridCol w:w="12"/>
        <w:gridCol w:w="745"/>
      </w:tblGrid>
      <w:tr w:rsidR="007F6F6A" w:rsidRPr="007F6F6A" w:rsidTr="00C17715">
        <w:trPr>
          <w:trHeight w:val="1005"/>
        </w:trPr>
        <w:tc>
          <w:tcPr>
            <w:tcW w:w="1612" w:type="dxa"/>
            <w:gridSpan w:val="2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7455" w:type="dxa"/>
            <w:gridSpan w:val="13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□國語文□英語文□數學□社會(□歷史□地理□公民與社會)</w:t>
            </w:r>
          </w:p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□自然科學(□理化□生物□地球科學)</w:t>
            </w:r>
          </w:p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□藝術(□音樂□視覺藝術□表演藝術)</w:t>
            </w:r>
          </w:p>
          <w:p w:rsidR="007F6F6A" w:rsidRPr="007F6F6A" w:rsidRDefault="00B55034" w:rsidP="007F6F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\o\ac(□,</w:instrText>
            </w:r>
            <w:r w:rsidRPr="00B55034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7F6F6A" w:rsidRPr="007F6F6A">
              <w:rPr>
                <w:rFonts w:ascii="標楷體" w:eastAsia="標楷體" w:hAnsi="標楷體" w:hint="eastAsia"/>
              </w:rPr>
              <w:t>綜合活動(□家政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\o\ac(□,</w:instrText>
            </w:r>
            <w:r w:rsidRPr="00B55034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7F6F6A" w:rsidRPr="007F6F6A">
              <w:rPr>
                <w:rFonts w:ascii="標楷體" w:eastAsia="標楷體" w:hAnsi="標楷體" w:hint="eastAsia"/>
              </w:rPr>
              <w:t>童軍□輔導)□科技(□資訊科技□生活科技)</w:t>
            </w:r>
          </w:p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□健康與體育(□健康教育□體育)</w:t>
            </w:r>
          </w:p>
        </w:tc>
      </w:tr>
      <w:tr w:rsidR="007F6F6A" w:rsidRPr="007F6F6A" w:rsidTr="00C17715">
        <w:trPr>
          <w:trHeight w:val="503"/>
        </w:trPr>
        <w:tc>
          <w:tcPr>
            <w:tcW w:w="1612" w:type="dxa"/>
            <w:gridSpan w:val="2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7455" w:type="dxa"/>
            <w:gridSpan w:val="13"/>
          </w:tcPr>
          <w:p w:rsidR="007F6F6A" w:rsidRPr="007F6F6A" w:rsidRDefault="007F6F6A" w:rsidP="00B55034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□7 年級</w:t>
            </w:r>
            <w:r w:rsidR="00B55034">
              <w:rPr>
                <w:rFonts w:ascii="標楷體" w:eastAsia="標楷體" w:hAnsi="標楷體"/>
              </w:rPr>
              <w:fldChar w:fldCharType="begin"/>
            </w:r>
            <w:r w:rsidR="00B55034">
              <w:rPr>
                <w:rFonts w:ascii="標楷體" w:eastAsia="標楷體" w:hAnsi="標楷體"/>
              </w:rPr>
              <w:instrText xml:space="preserve"> </w:instrText>
            </w:r>
            <w:r w:rsidR="00B55034">
              <w:rPr>
                <w:rFonts w:ascii="標楷體" w:eastAsia="標楷體" w:hAnsi="標楷體" w:hint="eastAsia"/>
              </w:rPr>
              <w:instrText>eq \o\ac(□,</w:instrText>
            </w:r>
            <w:r w:rsidR="00B55034" w:rsidRPr="00B55034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 w:rsidR="00B55034">
              <w:rPr>
                <w:rFonts w:ascii="標楷體" w:eastAsia="標楷體" w:hAnsi="標楷體" w:hint="eastAsia"/>
              </w:rPr>
              <w:instrText>)</w:instrText>
            </w:r>
            <w:r w:rsidR="00B55034">
              <w:rPr>
                <w:rFonts w:ascii="標楷體" w:eastAsia="標楷體" w:hAnsi="標楷體"/>
              </w:rPr>
              <w:fldChar w:fldCharType="end"/>
            </w:r>
            <w:r w:rsidRPr="007F6F6A">
              <w:rPr>
                <w:rFonts w:ascii="標楷體" w:eastAsia="標楷體" w:hAnsi="標楷體" w:hint="eastAsia"/>
              </w:rPr>
              <w:t>8 年級□ 9 年級</w:t>
            </w:r>
          </w:p>
        </w:tc>
      </w:tr>
      <w:tr w:rsidR="00C17715" w:rsidRPr="007F6F6A" w:rsidTr="00C17715">
        <w:trPr>
          <w:trHeight w:val="503"/>
        </w:trPr>
        <w:tc>
          <w:tcPr>
            <w:tcW w:w="1612" w:type="dxa"/>
            <w:gridSpan w:val="2"/>
          </w:tcPr>
          <w:p w:rsidR="00C17715" w:rsidRPr="007F6F6A" w:rsidRDefault="00C17715" w:rsidP="007F6F6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每週授課時數</w:t>
            </w:r>
          </w:p>
        </w:tc>
        <w:tc>
          <w:tcPr>
            <w:tcW w:w="7455" w:type="dxa"/>
            <w:gridSpan w:val="13"/>
          </w:tcPr>
          <w:p w:rsidR="00C17715" w:rsidRPr="007F6F6A" w:rsidRDefault="00C17715" w:rsidP="00B550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 (上下學期對開兩節連排)</w:t>
            </w:r>
          </w:p>
        </w:tc>
      </w:tr>
      <w:tr w:rsidR="007F6F6A" w:rsidRPr="007F6F6A" w:rsidTr="00C17715">
        <w:trPr>
          <w:trHeight w:val="425"/>
        </w:trPr>
        <w:tc>
          <w:tcPr>
            <w:tcW w:w="1612" w:type="dxa"/>
            <w:gridSpan w:val="2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7455" w:type="dxa"/>
            <w:gridSpan w:val="13"/>
          </w:tcPr>
          <w:p w:rsidR="007F6F6A" w:rsidRPr="007F6F6A" w:rsidRDefault="00B55034" w:rsidP="007F6F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\o\ac(□,</w:instrText>
            </w:r>
            <w:r w:rsidRPr="00B55034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7F6F6A" w:rsidRPr="007F6F6A">
              <w:rPr>
                <w:rFonts w:ascii="標楷體" w:eastAsia="標楷體" w:hAnsi="標楷體" w:hint="eastAsia"/>
              </w:rPr>
              <w:t xml:space="preserve">選用教科書: </w:t>
            </w:r>
            <w:r>
              <w:rPr>
                <w:rFonts w:ascii="標楷體" w:eastAsia="標楷體" w:hAnsi="標楷體" w:hint="eastAsia"/>
              </w:rPr>
              <w:t>康</w:t>
            </w:r>
            <w:r>
              <w:rPr>
                <w:rFonts w:ascii="標楷體" w:eastAsia="標楷體" w:hAnsi="標楷體"/>
              </w:rPr>
              <w:t>軒</w:t>
            </w:r>
            <w:r w:rsidR="007F6F6A" w:rsidRPr="007F6F6A">
              <w:rPr>
                <w:rFonts w:ascii="標楷體" w:eastAsia="標楷體" w:hAnsi="標楷體" w:hint="eastAsia"/>
              </w:rPr>
              <w:t>版 □自編教材(經課發會通過)</w:t>
            </w:r>
          </w:p>
        </w:tc>
      </w:tr>
      <w:tr w:rsidR="007F6F6A" w:rsidRPr="007F6F6A" w:rsidTr="00C17715">
        <w:trPr>
          <w:trHeight w:val="842"/>
        </w:trPr>
        <w:tc>
          <w:tcPr>
            <w:tcW w:w="1612" w:type="dxa"/>
            <w:gridSpan w:val="2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領域核心素養或課程目標</w:t>
            </w:r>
          </w:p>
        </w:tc>
        <w:tc>
          <w:tcPr>
            <w:tcW w:w="7455" w:type="dxa"/>
            <w:gridSpan w:val="13"/>
          </w:tcPr>
          <w:p w:rsidR="00FA1561" w:rsidRPr="00FA1561" w:rsidRDefault="00FA1561" w:rsidP="00FA1561">
            <w:pPr>
              <w:rPr>
                <w:rFonts w:ascii="標楷體" w:eastAsia="標楷體" w:hAnsi="標楷體"/>
              </w:rPr>
            </w:pPr>
            <w:r w:rsidRPr="00FA1561">
              <w:rPr>
                <w:rFonts w:ascii="標楷體" w:eastAsia="標楷體" w:hAnsi="標楷體" w:hint="eastAsia"/>
              </w:rPr>
              <w:t>綜-J-B1 尊重、包容與欣賞他人，適切表達自己的意見與感受，運用同理心及合宜的溝通技巧，促進良好的人際互動。</w:t>
            </w:r>
          </w:p>
          <w:p w:rsidR="00FA1561" w:rsidRPr="00FA1561" w:rsidRDefault="00FA1561" w:rsidP="00FA1561">
            <w:pPr>
              <w:rPr>
                <w:rFonts w:ascii="標楷體" w:eastAsia="標楷體" w:hAnsi="標楷體"/>
              </w:rPr>
            </w:pPr>
            <w:r w:rsidRPr="00FA1561">
              <w:rPr>
                <w:rFonts w:ascii="標楷體" w:eastAsia="標楷體" w:hAnsi="標楷體"/>
              </w:rPr>
              <w:t>綜-J-C1 探索人與環境的關係，規</w:t>
            </w:r>
            <w:r w:rsidRPr="00FA1561">
              <w:rPr>
                <w:rFonts w:ascii="標楷體" w:eastAsia="標楷體" w:hAnsi="標楷體" w:hint="eastAsia"/>
              </w:rPr>
              <w:t>畫</w:t>
            </w:r>
            <w:r w:rsidRPr="00FA1561">
              <w:rPr>
                <w:rFonts w:ascii="標楷體" w:eastAsia="標楷體" w:hAnsi="標楷體"/>
              </w:rPr>
              <w:t>、執行服務學習和戶外學習活動，落實公民關懷並反思環境永續的行動價值</w:t>
            </w:r>
          </w:p>
          <w:p w:rsidR="007F6F6A" w:rsidRPr="007F6F6A" w:rsidRDefault="00FA1561" w:rsidP="00FA1561">
            <w:pPr>
              <w:rPr>
                <w:rFonts w:ascii="標楷體" w:eastAsia="標楷體" w:hAnsi="標楷體"/>
              </w:rPr>
            </w:pPr>
            <w:r w:rsidRPr="00FA1561">
              <w:rPr>
                <w:rFonts w:ascii="標楷體" w:eastAsia="標楷體" w:hAnsi="標楷體" w:hint="eastAsia"/>
              </w:rPr>
              <w:t>綜-J-C2 運用合宜的人際互動技巧，經營良好的人際關係，發揮正向影響力，培養利他與合群的態度，提升團隊效能，達成共同目標。</w:t>
            </w:r>
          </w:p>
        </w:tc>
      </w:tr>
      <w:tr w:rsidR="007F6F6A" w:rsidRPr="007F6F6A" w:rsidTr="00C17715">
        <w:trPr>
          <w:trHeight w:val="645"/>
        </w:trPr>
        <w:tc>
          <w:tcPr>
            <w:tcW w:w="1612" w:type="dxa"/>
            <w:gridSpan w:val="2"/>
            <w:vMerge w:val="restart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學習進度</w:t>
            </w:r>
          </w:p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週次/節數</w:t>
            </w:r>
          </w:p>
        </w:tc>
        <w:tc>
          <w:tcPr>
            <w:tcW w:w="1588" w:type="dxa"/>
            <w:vMerge w:val="restart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單元</w:t>
            </w:r>
          </w:p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1779" w:type="dxa"/>
            <w:gridSpan w:val="2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學期重點</w:t>
            </w:r>
          </w:p>
        </w:tc>
        <w:tc>
          <w:tcPr>
            <w:tcW w:w="652" w:type="dxa"/>
            <w:gridSpan w:val="2"/>
          </w:tcPr>
          <w:p w:rsidR="007F6F6A" w:rsidRPr="007F6F6A" w:rsidRDefault="007F6F6A" w:rsidP="007F6F6A">
            <w:pPr>
              <w:widowControl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928" w:type="dxa"/>
            <w:gridSpan w:val="2"/>
          </w:tcPr>
          <w:p w:rsidR="007F6F6A" w:rsidRPr="007F6F6A" w:rsidRDefault="007F6F6A">
            <w:pPr>
              <w:widowControl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評量方法</w:t>
            </w:r>
          </w:p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</w:p>
        </w:tc>
        <w:tc>
          <w:tcPr>
            <w:tcW w:w="865" w:type="dxa"/>
            <w:gridSpan w:val="2"/>
          </w:tcPr>
          <w:p w:rsidR="007F6F6A" w:rsidRPr="007F6F6A" w:rsidRDefault="007F6F6A">
            <w:pPr>
              <w:widowControl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教學設施設備需求</w:t>
            </w:r>
          </w:p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gridSpan w:val="2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跨領域/科目協同教學</w:t>
            </w:r>
          </w:p>
        </w:tc>
        <w:tc>
          <w:tcPr>
            <w:tcW w:w="757" w:type="dxa"/>
            <w:gridSpan w:val="2"/>
          </w:tcPr>
          <w:p w:rsidR="007F6F6A" w:rsidRPr="007F6F6A" w:rsidRDefault="007F6F6A">
            <w:pPr>
              <w:widowControl/>
              <w:rPr>
                <w:rFonts w:ascii="標楷體" w:eastAsia="標楷體" w:hAnsi="標楷體"/>
              </w:rPr>
            </w:pPr>
          </w:p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備註</w:t>
            </w:r>
          </w:p>
        </w:tc>
      </w:tr>
      <w:tr w:rsidR="007F6F6A" w:rsidRPr="007F6F6A" w:rsidTr="00C17715">
        <w:trPr>
          <w:trHeight w:val="1590"/>
        </w:trPr>
        <w:tc>
          <w:tcPr>
            <w:tcW w:w="1612" w:type="dxa"/>
            <w:gridSpan w:val="2"/>
            <w:vMerge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96" w:type="dxa"/>
            <w:gridSpan w:val="2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39" w:type="dxa"/>
          </w:tcPr>
          <w:p w:rsidR="007F6F6A" w:rsidRPr="007F6F6A" w:rsidRDefault="007F6F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gridSpan w:val="3"/>
          </w:tcPr>
          <w:p w:rsidR="007F6F6A" w:rsidRPr="007F6F6A" w:rsidRDefault="007F6F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</w:tcPr>
          <w:p w:rsidR="007F6F6A" w:rsidRPr="007F6F6A" w:rsidRDefault="007F6F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gridSpan w:val="2"/>
          </w:tcPr>
          <w:p w:rsidR="007F6F6A" w:rsidRPr="007F6F6A" w:rsidRDefault="007F6F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gridSpan w:val="2"/>
          </w:tcPr>
          <w:p w:rsidR="007F6F6A" w:rsidRPr="007F6F6A" w:rsidRDefault="007F6F6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7D2F" w:rsidRPr="007F6F6A" w:rsidTr="00C17715">
        <w:trPr>
          <w:trHeight w:val="525"/>
        </w:trPr>
        <w:tc>
          <w:tcPr>
            <w:tcW w:w="646" w:type="dxa"/>
            <w:vMerge w:val="restart"/>
            <w:textDirection w:val="tbRlV"/>
            <w:vAlign w:val="center"/>
          </w:tcPr>
          <w:p w:rsidR="006C7D2F" w:rsidRPr="007F6F6A" w:rsidRDefault="006C7D2F" w:rsidP="006C7D2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一、二</w:t>
            </w:r>
            <w:r w:rsidRPr="007F6F6A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966" w:type="dxa"/>
          </w:tcPr>
          <w:p w:rsidR="006C7D2F" w:rsidRPr="007F6F6A" w:rsidRDefault="006C7D2F" w:rsidP="006C7D2F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1588" w:type="dxa"/>
          </w:tcPr>
          <w:p w:rsidR="006C7D2F" w:rsidRPr="00652B7F" w:rsidRDefault="006C7D2F" w:rsidP="006C7D2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當</w:t>
            </w:r>
            <w:r>
              <w:rPr>
                <w:rFonts w:ascii="標楷體" w:eastAsia="標楷體" w:hAnsi="標楷體"/>
                <w:sz w:val="20"/>
                <w:szCs w:val="20"/>
              </w:rPr>
              <w:t>我們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>
              <w:rPr>
                <w:rFonts w:ascii="標楷體" w:eastAsia="標楷體" w:hAnsi="標楷體"/>
                <w:sz w:val="20"/>
                <w:szCs w:val="20"/>
              </w:rPr>
              <w:t>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sz w:val="20"/>
                <w:szCs w:val="20"/>
              </w:rPr>
              <w:t>起</w:t>
            </w:r>
          </w:p>
        </w:tc>
        <w:tc>
          <w:tcPr>
            <w:tcW w:w="896" w:type="dxa"/>
          </w:tcPr>
          <w:p w:rsidR="006C7D2F" w:rsidRPr="00652B7F" w:rsidRDefault="006C7D2F" w:rsidP="006C7D2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2B7F">
              <w:rPr>
                <w:rFonts w:ascii="標楷體" w:eastAsia="標楷體" w:hAnsi="標楷體" w:hint="eastAsia"/>
                <w:sz w:val="20"/>
                <w:szCs w:val="20"/>
              </w:rPr>
              <w:t>2b-IV-2 體會參與團體活動的歷程，發揮個人正向影響，並提升團體效能。</w:t>
            </w:r>
          </w:p>
        </w:tc>
        <w:tc>
          <w:tcPr>
            <w:tcW w:w="896" w:type="dxa"/>
            <w:gridSpan w:val="2"/>
          </w:tcPr>
          <w:p w:rsidR="006C7D2F" w:rsidRPr="00652B7F" w:rsidRDefault="006C7D2F" w:rsidP="006C7D2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2B7F">
              <w:rPr>
                <w:rFonts w:ascii="標楷體" w:eastAsia="標楷體" w:hAnsi="標楷體" w:hint="eastAsia"/>
                <w:sz w:val="20"/>
                <w:szCs w:val="20"/>
              </w:rPr>
              <w:t>童Aa-IV-2 小隊制度的分工、團隊合作與團體動力的提升。</w:t>
            </w:r>
          </w:p>
        </w:tc>
        <w:tc>
          <w:tcPr>
            <w:tcW w:w="651" w:type="dxa"/>
            <w:gridSpan w:val="2"/>
          </w:tcPr>
          <w:p w:rsidR="006C7D2F" w:rsidRPr="00ED4117" w:rsidRDefault="006C7D2F" w:rsidP="006C7D2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28" w:type="dxa"/>
            <w:gridSpan w:val="2"/>
          </w:tcPr>
          <w:p w:rsidR="006C7D2F" w:rsidRPr="00ED4117" w:rsidRDefault="006C7D2F" w:rsidP="006C7D2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</w:t>
            </w:r>
            <w:r>
              <w:rPr>
                <w:rFonts w:ascii="標楷體" w:eastAsia="標楷體" w:hAnsi="標楷體"/>
                <w:sz w:val="20"/>
                <w:szCs w:val="20"/>
              </w:rPr>
              <w:t>作評量</w:t>
            </w:r>
          </w:p>
        </w:tc>
        <w:tc>
          <w:tcPr>
            <w:tcW w:w="865" w:type="dxa"/>
            <w:gridSpan w:val="2"/>
          </w:tcPr>
          <w:p w:rsidR="006C7D2F" w:rsidRPr="00ED4117" w:rsidRDefault="006C7D2F" w:rsidP="006C7D2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</w:t>
            </w:r>
            <w:r>
              <w:rPr>
                <w:rFonts w:ascii="標楷體" w:eastAsia="標楷體" w:hAnsi="標楷體"/>
                <w:sz w:val="20"/>
                <w:szCs w:val="20"/>
              </w:rPr>
              <w:t>隊分工表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、分</w:t>
            </w:r>
            <w:r>
              <w:rPr>
                <w:rFonts w:ascii="標楷體" w:eastAsia="標楷體" w:hAnsi="標楷體"/>
                <w:sz w:val="20"/>
                <w:szCs w:val="20"/>
              </w:rPr>
              <w:t>組卡</w:t>
            </w:r>
          </w:p>
        </w:tc>
        <w:tc>
          <w:tcPr>
            <w:tcW w:w="886" w:type="dxa"/>
            <w:gridSpan w:val="2"/>
          </w:tcPr>
          <w:p w:rsidR="006C7D2F" w:rsidRPr="00ED4117" w:rsidRDefault="006C7D2F" w:rsidP="006C7D2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輔導活動</w:t>
            </w:r>
          </w:p>
        </w:tc>
        <w:tc>
          <w:tcPr>
            <w:tcW w:w="745" w:type="dxa"/>
          </w:tcPr>
          <w:p w:rsidR="006C7D2F" w:rsidRPr="00ED4117" w:rsidRDefault="006C7D2F" w:rsidP="006C7D2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7D2F" w:rsidRPr="007F6F6A" w:rsidTr="00C17715">
        <w:trPr>
          <w:trHeight w:val="555"/>
        </w:trPr>
        <w:tc>
          <w:tcPr>
            <w:tcW w:w="646" w:type="dxa"/>
            <w:vMerge/>
            <w:textDirection w:val="tbRlV"/>
            <w:vAlign w:val="center"/>
          </w:tcPr>
          <w:p w:rsidR="006C7D2F" w:rsidRPr="007F6F6A" w:rsidRDefault="006C7D2F" w:rsidP="006C7D2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6C7D2F" w:rsidRPr="007F6F6A" w:rsidRDefault="006C7D2F" w:rsidP="006C7D2F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88" w:type="dxa"/>
          </w:tcPr>
          <w:p w:rsidR="006C7D2F" w:rsidRPr="007F6F6A" w:rsidRDefault="00D147E7" w:rsidP="006C7D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現代燧人氏</w:t>
            </w:r>
          </w:p>
        </w:tc>
        <w:tc>
          <w:tcPr>
            <w:tcW w:w="896" w:type="dxa"/>
          </w:tcPr>
          <w:p w:rsidR="006C7D2F" w:rsidRPr="007F6F6A" w:rsidRDefault="006C7D2F" w:rsidP="006C7D2F">
            <w:pPr>
              <w:rPr>
                <w:rFonts w:ascii="標楷體" w:eastAsia="標楷體" w:hAnsi="標楷體"/>
              </w:rPr>
            </w:pPr>
            <w:r w:rsidRPr="00BB1534">
              <w:rPr>
                <w:rFonts w:ascii="標楷體" w:eastAsia="標楷體" w:hAnsi="標楷體" w:hint="eastAsia"/>
              </w:rPr>
              <w:t>3a-IV-2具備野外生活技能，提升野外</w:t>
            </w:r>
            <w:r w:rsidRPr="00BB1534">
              <w:rPr>
                <w:rFonts w:ascii="標楷體" w:eastAsia="標楷體" w:hAnsi="標楷體" w:hint="eastAsia"/>
              </w:rPr>
              <w:lastRenderedPageBreak/>
              <w:t>生存能力，並與環境做合宜的互動。</w:t>
            </w:r>
          </w:p>
        </w:tc>
        <w:tc>
          <w:tcPr>
            <w:tcW w:w="896" w:type="dxa"/>
            <w:gridSpan w:val="2"/>
          </w:tcPr>
          <w:p w:rsidR="006C7D2F" w:rsidRPr="007F6F6A" w:rsidRDefault="006C7D2F" w:rsidP="006C7D2F">
            <w:pPr>
              <w:rPr>
                <w:rFonts w:ascii="標楷體" w:eastAsia="標楷體" w:hAnsi="標楷體"/>
              </w:rPr>
            </w:pPr>
            <w:r w:rsidRPr="00BB1534">
              <w:rPr>
                <w:rFonts w:ascii="標楷體" w:eastAsia="標楷體" w:hAnsi="標楷體" w:hint="eastAsia"/>
              </w:rPr>
              <w:lastRenderedPageBreak/>
              <w:t>童Cb-IV-1露營知識與技能的學</w:t>
            </w:r>
            <w:r w:rsidRPr="00BB1534">
              <w:rPr>
                <w:rFonts w:ascii="標楷體" w:eastAsia="標楷體" w:hAnsi="標楷體" w:hint="eastAsia"/>
              </w:rPr>
              <w:lastRenderedPageBreak/>
              <w:t>習、以提升野外生存能力。</w:t>
            </w:r>
          </w:p>
        </w:tc>
        <w:tc>
          <w:tcPr>
            <w:tcW w:w="651" w:type="dxa"/>
            <w:gridSpan w:val="2"/>
          </w:tcPr>
          <w:p w:rsidR="006C7D2F" w:rsidRPr="007F6F6A" w:rsidRDefault="006C7D2F" w:rsidP="006C7D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928" w:type="dxa"/>
            <w:gridSpan w:val="2"/>
          </w:tcPr>
          <w:p w:rsidR="006C7D2F" w:rsidRPr="007F6F6A" w:rsidRDefault="006C7D2F" w:rsidP="006C7D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作評量</w:t>
            </w:r>
          </w:p>
        </w:tc>
        <w:tc>
          <w:tcPr>
            <w:tcW w:w="865" w:type="dxa"/>
            <w:gridSpan w:val="2"/>
          </w:tcPr>
          <w:p w:rsidR="006C7D2F" w:rsidRPr="007F6F6A" w:rsidRDefault="00D147E7" w:rsidP="006C7D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級柴</w:t>
            </w:r>
          </w:p>
        </w:tc>
        <w:tc>
          <w:tcPr>
            <w:tcW w:w="886" w:type="dxa"/>
            <w:gridSpan w:val="2"/>
          </w:tcPr>
          <w:p w:rsidR="006C7D2F" w:rsidRPr="007F6F6A" w:rsidRDefault="00C02DC7" w:rsidP="006C7D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  <w:r>
              <w:rPr>
                <w:rFonts w:ascii="標楷體" w:eastAsia="標楷體" w:hAnsi="標楷體"/>
              </w:rPr>
              <w:t>化</w:t>
            </w:r>
          </w:p>
        </w:tc>
        <w:tc>
          <w:tcPr>
            <w:tcW w:w="745" w:type="dxa"/>
          </w:tcPr>
          <w:p w:rsidR="006C7D2F" w:rsidRPr="007F6F6A" w:rsidRDefault="006C7D2F" w:rsidP="006C7D2F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5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現代燧人氏</w:t>
            </w:r>
          </w:p>
        </w:tc>
        <w:tc>
          <w:tcPr>
            <w:tcW w:w="89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BB1534">
              <w:rPr>
                <w:rFonts w:ascii="標楷體" w:eastAsia="標楷體" w:hAnsi="標楷體" w:hint="eastAsia"/>
              </w:rPr>
              <w:t>3a-IV-2具備野外生活技能，提升野外生存能力，並與環境做合宜的互動。</w:t>
            </w:r>
          </w:p>
        </w:tc>
        <w:tc>
          <w:tcPr>
            <w:tcW w:w="89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BB1534">
              <w:rPr>
                <w:rFonts w:ascii="標楷體" w:eastAsia="標楷體" w:hAnsi="標楷體" w:hint="eastAsia"/>
              </w:rPr>
              <w:t>童Cb-IV-1露營知識與技能的學習、以提升野外生存能力。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作評量</w:t>
            </w:r>
          </w:p>
        </w:tc>
        <w:tc>
          <w:tcPr>
            <w:tcW w:w="865" w:type="dxa"/>
            <w:gridSpan w:val="2"/>
          </w:tcPr>
          <w:p w:rsidR="00D147E7" w:rsidRDefault="00D147E7" w:rsidP="00D147E7">
            <w:pPr>
              <w:rPr>
                <w:rFonts w:ascii="標楷體" w:eastAsia="標楷體" w:hAnsi="標楷體"/>
              </w:rPr>
            </w:pPr>
            <w:r w:rsidRPr="00D147E7">
              <w:rPr>
                <w:rFonts w:ascii="標楷體" w:eastAsia="標楷體" w:hAnsi="標楷體" w:hint="eastAsia"/>
              </w:rPr>
              <w:t>打火石、火柴、鑽木取火工具</w:t>
            </w:r>
          </w:p>
        </w:tc>
        <w:tc>
          <w:tcPr>
            <w:tcW w:w="886" w:type="dxa"/>
            <w:gridSpan w:val="2"/>
          </w:tcPr>
          <w:p w:rsidR="00D147E7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5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摩</w:t>
            </w:r>
            <w:r>
              <w:rPr>
                <w:rFonts w:ascii="標楷體" w:eastAsia="標楷體" w:hAnsi="標楷體"/>
              </w:rPr>
              <w:t>登野炊</w:t>
            </w:r>
          </w:p>
        </w:tc>
        <w:tc>
          <w:tcPr>
            <w:tcW w:w="89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BB1534">
              <w:rPr>
                <w:rFonts w:ascii="標楷體" w:eastAsia="標楷體" w:hAnsi="標楷體" w:hint="eastAsia"/>
              </w:rPr>
              <w:t>3a-IV-2具備野外生活技能，提升野外生存能力，並與環境做合宜的互動。</w:t>
            </w:r>
          </w:p>
        </w:tc>
        <w:tc>
          <w:tcPr>
            <w:tcW w:w="89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BB1534">
              <w:rPr>
                <w:rFonts w:ascii="標楷體" w:eastAsia="標楷體" w:hAnsi="標楷體" w:hint="eastAsia"/>
              </w:rPr>
              <w:t>童Cb-IV-1露營知識與技能的學習、以提升野外生存能力。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/>
              </w:rPr>
              <w:t>層次紙筆測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</w:tc>
        <w:tc>
          <w:tcPr>
            <w:tcW w:w="865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/>
              </w:rPr>
              <w:t>種戶外爐具</w:t>
            </w:r>
            <w:r>
              <w:rPr>
                <w:rFonts w:ascii="標楷體" w:eastAsia="標楷體" w:hAnsi="標楷體" w:hint="eastAsia"/>
              </w:rPr>
              <w:t>、海報紙</w:t>
            </w:r>
          </w:p>
        </w:tc>
        <w:tc>
          <w:tcPr>
            <w:tcW w:w="88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5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野地神廚</w:t>
            </w:r>
          </w:p>
        </w:tc>
        <w:tc>
          <w:tcPr>
            <w:tcW w:w="89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E30D3B">
              <w:rPr>
                <w:rFonts w:ascii="標楷體" w:eastAsia="標楷體" w:hAnsi="標楷體" w:hint="eastAsia"/>
              </w:rPr>
              <w:t>3a-IV-2具備野外生活技能，提升野外生存能力，並與環境做合宜的互動。</w:t>
            </w:r>
          </w:p>
        </w:tc>
        <w:tc>
          <w:tcPr>
            <w:tcW w:w="89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E30D3B">
              <w:rPr>
                <w:rFonts w:ascii="標楷體" w:eastAsia="標楷體" w:hAnsi="標楷體" w:hint="eastAsia"/>
              </w:rPr>
              <w:t>童Cb-IV-1露營知識與技能的學習、以提升野外生存能力。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作評</w:t>
            </w:r>
            <w:r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865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戶外炊具</w:t>
            </w:r>
          </w:p>
        </w:tc>
        <w:tc>
          <w:tcPr>
            <w:tcW w:w="88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5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露營</w:t>
            </w:r>
            <w:r>
              <w:rPr>
                <w:rFonts w:ascii="標楷體" w:eastAsia="標楷體" w:hAnsi="標楷體" w:hint="eastAsia"/>
              </w:rPr>
              <w:t>趣</w:t>
            </w:r>
          </w:p>
        </w:tc>
        <w:tc>
          <w:tcPr>
            <w:tcW w:w="89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950BCC">
              <w:rPr>
                <w:rFonts w:ascii="標楷體" w:eastAsia="標楷體" w:hAnsi="標楷體" w:hint="eastAsia"/>
              </w:rPr>
              <w:t>2b-IV-1參與各項團體</w:t>
            </w:r>
            <w:r w:rsidRPr="00950BCC">
              <w:rPr>
                <w:rFonts w:ascii="標楷體" w:eastAsia="標楷體" w:hAnsi="標楷體" w:hint="eastAsia"/>
              </w:rPr>
              <w:lastRenderedPageBreak/>
              <w:t>活動，與他人有效溝通與合作，並負責完成分內工作。</w:t>
            </w:r>
            <w:r w:rsidRPr="00950BCC">
              <w:rPr>
                <w:rFonts w:ascii="標楷體" w:eastAsia="標楷體" w:hAnsi="標楷體" w:hint="eastAsia"/>
              </w:rPr>
              <w:br/>
            </w:r>
          </w:p>
        </w:tc>
        <w:tc>
          <w:tcPr>
            <w:tcW w:w="89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950BCC">
              <w:rPr>
                <w:rFonts w:ascii="標楷體" w:eastAsia="標楷體" w:hAnsi="標楷體" w:hint="eastAsia"/>
              </w:rPr>
              <w:lastRenderedPageBreak/>
              <w:t>童Cb-IV-2露營活</w:t>
            </w:r>
            <w:r w:rsidRPr="00950BCC">
              <w:rPr>
                <w:rFonts w:ascii="標楷體" w:eastAsia="標楷體" w:hAnsi="標楷體" w:hint="eastAsia"/>
              </w:rPr>
              <w:lastRenderedPageBreak/>
              <w:t>動組織分工、計畫、執行、檢討與反思。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</w:t>
            </w:r>
            <w:r>
              <w:rPr>
                <w:rFonts w:ascii="標楷體" w:eastAsia="標楷體" w:hAnsi="標楷體"/>
              </w:rPr>
              <w:t>語評量</w:t>
            </w:r>
          </w:p>
        </w:tc>
        <w:tc>
          <w:tcPr>
            <w:tcW w:w="865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</w:t>
            </w:r>
            <w:r>
              <w:rPr>
                <w:rFonts w:ascii="標楷體" w:eastAsia="標楷體" w:hAnsi="標楷體"/>
              </w:rPr>
              <w:t>媒體</w:t>
            </w:r>
          </w:p>
        </w:tc>
        <w:tc>
          <w:tcPr>
            <w:tcW w:w="88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5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</w:t>
            </w:r>
            <w:r>
              <w:rPr>
                <w:rFonts w:ascii="標楷體" w:eastAsia="標楷體" w:hAnsi="標楷體"/>
              </w:rPr>
              <w:t>有巢</w:t>
            </w:r>
            <w:r>
              <w:rPr>
                <w:rFonts w:ascii="標楷體" w:eastAsia="標楷體" w:hAnsi="標楷體" w:hint="eastAsia"/>
              </w:rPr>
              <w:t>氏</w:t>
            </w:r>
          </w:p>
        </w:tc>
        <w:tc>
          <w:tcPr>
            <w:tcW w:w="89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E30D3B">
              <w:rPr>
                <w:rFonts w:ascii="標楷體" w:eastAsia="標楷體" w:hAnsi="標楷體" w:hint="eastAsia"/>
              </w:rPr>
              <w:t>3a-IV-2具備野外生活技能，提升野外生存能力，並與環境做合宜的互動。</w:t>
            </w:r>
          </w:p>
        </w:tc>
        <w:tc>
          <w:tcPr>
            <w:tcW w:w="89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E30D3B">
              <w:rPr>
                <w:rFonts w:ascii="標楷體" w:eastAsia="標楷體" w:hAnsi="標楷體" w:hint="eastAsia"/>
              </w:rPr>
              <w:t>童Cb-IV-1露營知識與技能的學習、以提升野外生存能力。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作評</w:t>
            </w:r>
            <w:r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865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蒙</w:t>
            </w:r>
            <w:r>
              <w:rPr>
                <w:rFonts w:ascii="標楷體" w:eastAsia="標楷體" w:hAnsi="標楷體"/>
              </w:rPr>
              <w:t>古包</w:t>
            </w:r>
          </w:p>
        </w:tc>
        <w:tc>
          <w:tcPr>
            <w:tcW w:w="88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5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裝備高手</w:t>
            </w:r>
          </w:p>
        </w:tc>
        <w:tc>
          <w:tcPr>
            <w:tcW w:w="89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E30D3B">
              <w:rPr>
                <w:rFonts w:ascii="標楷體" w:eastAsia="標楷體" w:hAnsi="標楷體" w:hint="eastAsia"/>
              </w:rPr>
              <w:t>3a-IV-2具備野外生活技能，提升野外生存能力，並與環境做合宜的互動。</w:t>
            </w:r>
          </w:p>
        </w:tc>
        <w:tc>
          <w:tcPr>
            <w:tcW w:w="89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E30D3B">
              <w:rPr>
                <w:rFonts w:ascii="標楷體" w:eastAsia="標楷體" w:hAnsi="標楷體" w:hint="eastAsia"/>
              </w:rPr>
              <w:t>童Cb-IV-1露營知識與技能的學習、以提升野外生存能力。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</w:t>
            </w:r>
            <w:r>
              <w:rPr>
                <w:rFonts w:ascii="標楷體" w:eastAsia="標楷體" w:hAnsi="標楷體"/>
              </w:rPr>
              <w:t>語評量</w:t>
            </w:r>
          </w:p>
        </w:tc>
        <w:tc>
          <w:tcPr>
            <w:tcW w:w="865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</w:t>
            </w:r>
            <w:r>
              <w:rPr>
                <w:rFonts w:ascii="標楷體" w:eastAsia="標楷體" w:hAnsi="標楷體"/>
              </w:rPr>
              <w:t>包</w:t>
            </w:r>
          </w:p>
        </w:tc>
        <w:tc>
          <w:tcPr>
            <w:tcW w:w="88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5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4063E3">
              <w:rPr>
                <w:rFonts w:ascii="標楷體" w:eastAsia="標楷體" w:hAnsi="標楷體" w:hint="eastAsia"/>
              </w:rPr>
              <w:t>裝備高手</w:t>
            </w:r>
          </w:p>
        </w:tc>
        <w:tc>
          <w:tcPr>
            <w:tcW w:w="89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E30D3B">
              <w:rPr>
                <w:rFonts w:ascii="標楷體" w:eastAsia="標楷體" w:hAnsi="標楷體" w:hint="eastAsia"/>
              </w:rPr>
              <w:t>3a-IV-2具備野外生活技能，提升野外生存能力，並與環境做合宜的</w:t>
            </w:r>
            <w:r w:rsidRPr="00E30D3B">
              <w:rPr>
                <w:rFonts w:ascii="標楷體" w:eastAsia="標楷體" w:hAnsi="標楷體" w:hint="eastAsia"/>
              </w:rPr>
              <w:lastRenderedPageBreak/>
              <w:t>互動。</w:t>
            </w:r>
          </w:p>
        </w:tc>
        <w:tc>
          <w:tcPr>
            <w:tcW w:w="89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E30D3B">
              <w:rPr>
                <w:rFonts w:ascii="標楷體" w:eastAsia="標楷體" w:hAnsi="標楷體" w:hint="eastAsia"/>
              </w:rPr>
              <w:lastRenderedPageBreak/>
              <w:t>童Cb-IV-1露營知識與技能的學習、以提升野外生存能力。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作評量</w:t>
            </w:r>
          </w:p>
        </w:tc>
        <w:tc>
          <w:tcPr>
            <w:tcW w:w="865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</w:t>
            </w:r>
            <w:r>
              <w:rPr>
                <w:rFonts w:ascii="標楷體" w:eastAsia="標楷體" w:hAnsi="標楷體"/>
              </w:rPr>
              <w:t>包</w:t>
            </w:r>
          </w:p>
        </w:tc>
        <w:tc>
          <w:tcPr>
            <w:tcW w:w="88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5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10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營火</w:t>
            </w:r>
            <w:r>
              <w:rPr>
                <w:rFonts w:ascii="標楷體" w:eastAsia="標楷體" w:hAnsi="標楷體" w:hint="eastAsia"/>
              </w:rPr>
              <w:t>繽紛</w:t>
            </w:r>
            <w:r>
              <w:rPr>
                <w:rFonts w:ascii="標楷體" w:eastAsia="標楷體" w:hAnsi="標楷體"/>
              </w:rPr>
              <w:t>樂</w:t>
            </w:r>
          </w:p>
        </w:tc>
        <w:tc>
          <w:tcPr>
            <w:tcW w:w="89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673737">
              <w:rPr>
                <w:rFonts w:ascii="標楷體" w:eastAsia="標楷體" w:hAnsi="標楷體" w:hint="eastAsia"/>
              </w:rPr>
              <w:t>2b-IV-1參與各項團體活動，與他人有效溝通與合作，並負責完成分內工作。</w:t>
            </w:r>
          </w:p>
        </w:tc>
        <w:tc>
          <w:tcPr>
            <w:tcW w:w="89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673737">
              <w:rPr>
                <w:rFonts w:ascii="標楷體" w:eastAsia="標楷體" w:hAnsi="標楷體" w:hint="eastAsia"/>
              </w:rPr>
              <w:t>童Cb-IV-3露營中的活動領導、溝通與問題解決。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作評量</w:t>
            </w:r>
          </w:p>
        </w:tc>
        <w:tc>
          <w:tcPr>
            <w:tcW w:w="865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假</w:t>
            </w:r>
            <w:r>
              <w:rPr>
                <w:rFonts w:ascii="標楷體" w:eastAsia="標楷體" w:hAnsi="標楷體"/>
              </w:rPr>
              <w:t>營火</w:t>
            </w:r>
          </w:p>
        </w:tc>
        <w:tc>
          <w:tcPr>
            <w:tcW w:w="88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5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11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F74ED2">
              <w:rPr>
                <w:rFonts w:ascii="標楷體" w:eastAsia="標楷體" w:hAnsi="標楷體" w:hint="eastAsia"/>
              </w:rPr>
              <w:t>營火繽紛樂</w:t>
            </w:r>
          </w:p>
        </w:tc>
        <w:tc>
          <w:tcPr>
            <w:tcW w:w="89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673737">
              <w:rPr>
                <w:rFonts w:ascii="標楷體" w:eastAsia="標楷體" w:hAnsi="標楷體" w:hint="eastAsia"/>
              </w:rPr>
              <w:t>2b-IV-1參與各項團體活動，與他人有效溝通與合作，並負責完成分內工作。</w:t>
            </w:r>
          </w:p>
        </w:tc>
        <w:tc>
          <w:tcPr>
            <w:tcW w:w="89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673737">
              <w:rPr>
                <w:rFonts w:ascii="標楷體" w:eastAsia="標楷體" w:hAnsi="標楷體" w:hint="eastAsia"/>
              </w:rPr>
              <w:t>童Cb-IV-2露營活動組織分工、計畫、執行、檢討與反思。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高層</w:t>
            </w:r>
            <w:r>
              <w:rPr>
                <w:rFonts w:ascii="標楷體" w:eastAsia="標楷體" w:hAnsi="標楷體"/>
              </w:rPr>
              <w:t>次</w:t>
            </w:r>
            <w:r>
              <w:rPr>
                <w:rFonts w:ascii="標楷體" w:eastAsia="標楷體" w:hAnsi="標楷體" w:hint="eastAsia"/>
              </w:rPr>
              <w:t>紙</w:t>
            </w:r>
            <w:r>
              <w:rPr>
                <w:rFonts w:ascii="標楷體" w:eastAsia="標楷體" w:hAnsi="標楷體"/>
              </w:rPr>
              <w:t>筆測驗</w:t>
            </w:r>
          </w:p>
        </w:tc>
        <w:tc>
          <w:tcPr>
            <w:tcW w:w="865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8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12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露營心風情</w:t>
            </w:r>
          </w:p>
        </w:tc>
        <w:tc>
          <w:tcPr>
            <w:tcW w:w="89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AA7DFE">
              <w:rPr>
                <w:rFonts w:ascii="標楷體" w:eastAsia="標楷體" w:hAnsi="標楷體" w:hint="eastAsia"/>
              </w:rPr>
              <w:t>2b-IV-1參與各項團體活動，與他人有效溝通與合作，並負責完成分內工作。</w:t>
            </w:r>
          </w:p>
        </w:tc>
        <w:tc>
          <w:tcPr>
            <w:tcW w:w="89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AA7DFE">
              <w:rPr>
                <w:rFonts w:ascii="標楷體" w:eastAsia="標楷體" w:hAnsi="標楷體" w:hint="eastAsia"/>
              </w:rPr>
              <w:t>童Cb-IV-2露營活動組織分工、計畫、執行、檢討與反思。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</w:t>
            </w:r>
            <w:r>
              <w:rPr>
                <w:rFonts w:ascii="標楷體" w:eastAsia="標楷體" w:hAnsi="標楷體"/>
              </w:rPr>
              <w:t>語評</w:t>
            </w:r>
            <w:r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865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8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13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3E424A">
              <w:rPr>
                <w:rFonts w:ascii="標楷體" w:eastAsia="標楷體" w:hAnsi="標楷體" w:hint="eastAsia"/>
              </w:rPr>
              <w:t>露營心風情</w:t>
            </w:r>
          </w:p>
        </w:tc>
        <w:tc>
          <w:tcPr>
            <w:tcW w:w="89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B47DB6">
              <w:rPr>
                <w:rFonts w:ascii="標楷體" w:eastAsia="標楷體" w:hAnsi="標楷體" w:hint="eastAsia"/>
              </w:rPr>
              <w:t>3d-IV-2分析環境與個人行為</w:t>
            </w:r>
            <w:r w:rsidRPr="00B47DB6">
              <w:rPr>
                <w:rFonts w:ascii="標楷體" w:eastAsia="標楷體" w:hAnsi="標楷體" w:hint="eastAsia"/>
              </w:rPr>
              <w:lastRenderedPageBreak/>
              <w:t>的關係，運用策略與行動，促進環境永續發展。</w:t>
            </w:r>
          </w:p>
        </w:tc>
        <w:tc>
          <w:tcPr>
            <w:tcW w:w="89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B47DB6">
              <w:rPr>
                <w:rFonts w:ascii="標楷體" w:eastAsia="標楷體" w:hAnsi="標楷體" w:hint="eastAsia"/>
              </w:rPr>
              <w:lastRenderedPageBreak/>
              <w:t>童Da-IV-1露營活動中永</w:t>
            </w:r>
            <w:r w:rsidRPr="00B47DB6">
              <w:rPr>
                <w:rFonts w:ascii="標楷體" w:eastAsia="標楷體" w:hAnsi="標楷體" w:hint="eastAsia"/>
              </w:rPr>
              <w:lastRenderedPageBreak/>
              <w:t>續環保的探究、執行與省思。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/>
              </w:rPr>
              <w:t>層次紙筆測驗</w:t>
            </w:r>
          </w:p>
        </w:tc>
        <w:tc>
          <w:tcPr>
            <w:tcW w:w="865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8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</w:t>
            </w:r>
            <w:r>
              <w:rPr>
                <w:rFonts w:ascii="標楷體" w:eastAsia="標楷體" w:hAnsi="標楷體"/>
              </w:rPr>
              <w:t>結推</w:t>
            </w:r>
            <w:r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896" w:type="dxa"/>
          </w:tcPr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3a-IV-2 具備野外生活技</w:t>
            </w:r>
          </w:p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能，提升野外生存能</w:t>
            </w:r>
          </w:p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力，並與環境做合宜的</w:t>
            </w:r>
          </w:p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互動。</w:t>
            </w:r>
          </w:p>
        </w:tc>
        <w:tc>
          <w:tcPr>
            <w:tcW w:w="896" w:type="dxa"/>
            <w:gridSpan w:val="2"/>
          </w:tcPr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童 Cb-IV-1 露營知識與技能的學習，以提</w:t>
            </w:r>
          </w:p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升野外生存能力。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</w:t>
            </w:r>
            <w:r>
              <w:rPr>
                <w:rFonts w:ascii="標楷體" w:eastAsia="標楷體" w:hAnsi="標楷體"/>
              </w:rPr>
              <w:t>語評</w:t>
            </w:r>
            <w:r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865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</w:t>
            </w:r>
            <w:r>
              <w:rPr>
                <w:rFonts w:ascii="標楷體" w:eastAsia="標楷體" w:hAnsi="標楷體"/>
              </w:rPr>
              <w:t>軍繩</w:t>
            </w:r>
          </w:p>
        </w:tc>
        <w:tc>
          <w:tcPr>
            <w:tcW w:w="88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8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15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6D0AB5">
              <w:rPr>
                <w:rFonts w:ascii="標楷體" w:eastAsia="標楷體" w:hAnsi="標楷體" w:hint="eastAsia"/>
              </w:rPr>
              <w:t>好結推薦</w:t>
            </w:r>
          </w:p>
        </w:tc>
        <w:tc>
          <w:tcPr>
            <w:tcW w:w="896" w:type="dxa"/>
          </w:tcPr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3a-IV-2 具備野外生活技</w:t>
            </w:r>
          </w:p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能，提升野外生存能</w:t>
            </w:r>
          </w:p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力，並與環境做合宜的</w:t>
            </w:r>
          </w:p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互動。</w:t>
            </w:r>
          </w:p>
        </w:tc>
        <w:tc>
          <w:tcPr>
            <w:tcW w:w="896" w:type="dxa"/>
            <w:gridSpan w:val="2"/>
          </w:tcPr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童 Cb-IV-1 露營知識與技能的學習，以提</w:t>
            </w:r>
          </w:p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升野外生存能力。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作評量</w:t>
            </w:r>
          </w:p>
        </w:tc>
        <w:tc>
          <w:tcPr>
            <w:tcW w:w="865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</w:t>
            </w:r>
            <w:r>
              <w:rPr>
                <w:rFonts w:ascii="標楷體" w:eastAsia="標楷體" w:hAnsi="標楷體"/>
              </w:rPr>
              <w:t>軍繩</w:t>
            </w:r>
          </w:p>
        </w:tc>
        <w:tc>
          <w:tcPr>
            <w:tcW w:w="88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8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16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家有一繩</w:t>
            </w:r>
          </w:p>
        </w:tc>
        <w:tc>
          <w:tcPr>
            <w:tcW w:w="896" w:type="dxa"/>
          </w:tcPr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3a-IV-2 具備野外生活技</w:t>
            </w:r>
          </w:p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能，提升野外生存能</w:t>
            </w:r>
          </w:p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力，並與環境做</w:t>
            </w:r>
            <w:r w:rsidRPr="0046539C">
              <w:rPr>
                <w:rFonts w:ascii="標楷體" w:eastAsia="標楷體" w:hAnsi="標楷體" w:hint="eastAsia"/>
              </w:rPr>
              <w:lastRenderedPageBreak/>
              <w:t>合宜的</w:t>
            </w:r>
          </w:p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互動。</w:t>
            </w:r>
          </w:p>
        </w:tc>
        <w:tc>
          <w:tcPr>
            <w:tcW w:w="896" w:type="dxa"/>
            <w:gridSpan w:val="2"/>
          </w:tcPr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lastRenderedPageBreak/>
              <w:t>童 Cb-IV-1 露營知識與技能的學習，以提</w:t>
            </w:r>
          </w:p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升野外生存能力。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/>
              </w:rPr>
              <w:t>層次紙筆</w:t>
            </w:r>
            <w:r>
              <w:rPr>
                <w:rFonts w:ascii="標楷體" w:eastAsia="標楷體" w:hAnsi="標楷體" w:hint="eastAsia"/>
              </w:rPr>
              <w:t>測</w:t>
            </w:r>
            <w:r>
              <w:rPr>
                <w:rFonts w:ascii="標楷體" w:eastAsia="標楷體" w:hAnsi="標楷體"/>
              </w:rPr>
              <w:t>驗</w:t>
            </w:r>
          </w:p>
        </w:tc>
        <w:tc>
          <w:tcPr>
            <w:tcW w:w="865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8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E202C0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7</w:t>
            </w:r>
            <w:r w:rsidRPr="00E202C0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  <w:r>
              <w:rPr>
                <w:rFonts w:ascii="標楷體" w:eastAsia="標楷體" w:hAnsi="標楷體"/>
              </w:rPr>
              <w:t>位判別</w:t>
            </w:r>
          </w:p>
        </w:tc>
        <w:tc>
          <w:tcPr>
            <w:tcW w:w="896" w:type="dxa"/>
          </w:tcPr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3a-IV-2 具備野外生活技</w:t>
            </w:r>
          </w:p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能，提升野外生存能</w:t>
            </w:r>
          </w:p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力，並與環境做合宜的</w:t>
            </w:r>
          </w:p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互動</w:t>
            </w:r>
          </w:p>
        </w:tc>
        <w:tc>
          <w:tcPr>
            <w:tcW w:w="89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DB1A53">
              <w:rPr>
                <w:rFonts w:ascii="標楷體" w:eastAsia="標楷體" w:hAnsi="標楷體" w:hint="eastAsia"/>
              </w:rPr>
              <w:t>童Ca-IV-1戶外觀察、追蹤、推理基本能力的培養與運用。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/>
              </w:rPr>
              <w:t>圖</w:t>
            </w:r>
          </w:p>
        </w:tc>
        <w:tc>
          <w:tcPr>
            <w:tcW w:w="865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</w:t>
            </w:r>
            <w:r>
              <w:rPr>
                <w:rFonts w:ascii="標楷體" w:eastAsia="標楷體" w:hAnsi="標楷體"/>
              </w:rPr>
              <w:t>語評量</w:t>
            </w:r>
          </w:p>
        </w:tc>
        <w:tc>
          <w:tcPr>
            <w:tcW w:w="88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8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Default="00D147E7" w:rsidP="00D147E7">
            <w:r w:rsidRPr="00E202C0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8</w:t>
            </w:r>
            <w:r w:rsidRPr="00E202C0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</w:t>
            </w:r>
            <w:r>
              <w:rPr>
                <w:rFonts w:ascii="標楷體" w:eastAsia="標楷體" w:hAnsi="標楷體"/>
              </w:rPr>
              <w:t>向基本功</w:t>
            </w:r>
          </w:p>
        </w:tc>
        <w:tc>
          <w:tcPr>
            <w:tcW w:w="896" w:type="dxa"/>
          </w:tcPr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3a-IV-2 具備野外生活技</w:t>
            </w:r>
          </w:p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能，提升野外生存能</w:t>
            </w:r>
          </w:p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力，並與環境做合宜的</w:t>
            </w:r>
          </w:p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互動</w:t>
            </w:r>
          </w:p>
        </w:tc>
        <w:tc>
          <w:tcPr>
            <w:tcW w:w="89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DB1A53">
              <w:rPr>
                <w:rFonts w:ascii="標楷體" w:eastAsia="標楷體" w:hAnsi="標楷體" w:hint="eastAsia"/>
              </w:rPr>
              <w:t>童Ca-IV-2地圖判讀、旅行裝備使用及安全知能的培養。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指北</w:t>
            </w:r>
            <w:r>
              <w:rPr>
                <w:rFonts w:ascii="標楷體" w:eastAsia="標楷體" w:hAnsi="標楷體"/>
              </w:rPr>
              <w:t>針</w:t>
            </w:r>
          </w:p>
        </w:tc>
        <w:tc>
          <w:tcPr>
            <w:tcW w:w="865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8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Default="00D147E7" w:rsidP="00D147E7">
            <w:r w:rsidRPr="00E202C0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9</w:t>
            </w:r>
            <w:r w:rsidRPr="00E202C0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3E4D80">
              <w:rPr>
                <w:rFonts w:ascii="標楷體" w:eastAsia="標楷體" w:hAnsi="標楷體" w:hint="eastAsia"/>
              </w:rPr>
              <w:t>定向基本功</w:t>
            </w:r>
          </w:p>
        </w:tc>
        <w:tc>
          <w:tcPr>
            <w:tcW w:w="896" w:type="dxa"/>
          </w:tcPr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3a-IV-2 具備野外生活技</w:t>
            </w:r>
          </w:p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能，提升野外生存能</w:t>
            </w:r>
          </w:p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力，並與環境做合宜的</w:t>
            </w:r>
          </w:p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互動</w:t>
            </w:r>
          </w:p>
        </w:tc>
        <w:tc>
          <w:tcPr>
            <w:tcW w:w="89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DB1A53">
              <w:rPr>
                <w:rFonts w:ascii="標楷體" w:eastAsia="標楷體" w:hAnsi="標楷體" w:hint="eastAsia"/>
              </w:rPr>
              <w:t>童Ca-IV-1戶外觀察、追蹤、推理基本能力的培養與運用。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作評量</w:t>
            </w:r>
          </w:p>
        </w:tc>
        <w:tc>
          <w:tcPr>
            <w:tcW w:w="865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指北</w:t>
            </w:r>
            <w:r>
              <w:rPr>
                <w:rFonts w:ascii="標楷體" w:eastAsia="標楷體" w:hAnsi="標楷體"/>
              </w:rPr>
              <w:t>針</w:t>
            </w:r>
          </w:p>
        </w:tc>
        <w:tc>
          <w:tcPr>
            <w:tcW w:w="88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  <w:tr w:rsidR="00D147E7" w:rsidRPr="007F6F6A" w:rsidTr="00C17715">
        <w:trPr>
          <w:trHeight w:val="585"/>
        </w:trPr>
        <w:tc>
          <w:tcPr>
            <w:tcW w:w="646" w:type="dxa"/>
            <w:vMerge/>
            <w:textDirection w:val="tbRlV"/>
            <w:vAlign w:val="center"/>
          </w:tcPr>
          <w:p w:rsidR="00D147E7" w:rsidRPr="007F6F6A" w:rsidRDefault="00D147E7" w:rsidP="00D147E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</w:tcPr>
          <w:p w:rsidR="00D147E7" w:rsidRDefault="00D147E7" w:rsidP="00D147E7">
            <w:r w:rsidRPr="007F6F6A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1588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校園</w:t>
            </w:r>
            <w:r>
              <w:rPr>
                <w:rFonts w:ascii="標楷體" w:eastAsia="標楷體" w:hAnsi="標楷體" w:hint="eastAsia"/>
              </w:rPr>
              <w:t>出航</w:t>
            </w:r>
          </w:p>
        </w:tc>
        <w:tc>
          <w:tcPr>
            <w:tcW w:w="896" w:type="dxa"/>
          </w:tcPr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3a-IV-2 具備野外生活</w:t>
            </w:r>
            <w:r w:rsidRPr="0046539C">
              <w:rPr>
                <w:rFonts w:ascii="標楷體" w:eastAsia="標楷體" w:hAnsi="標楷體" w:hint="eastAsia"/>
              </w:rPr>
              <w:lastRenderedPageBreak/>
              <w:t>技</w:t>
            </w:r>
          </w:p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能，提升野外生存能</w:t>
            </w:r>
          </w:p>
          <w:p w:rsidR="00D147E7" w:rsidRPr="0046539C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力，並與環境做合宜的</w:t>
            </w:r>
          </w:p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46539C">
              <w:rPr>
                <w:rFonts w:ascii="標楷體" w:eastAsia="標楷體" w:hAnsi="標楷體" w:hint="eastAsia"/>
              </w:rPr>
              <w:t>互動</w:t>
            </w:r>
          </w:p>
        </w:tc>
        <w:tc>
          <w:tcPr>
            <w:tcW w:w="89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 w:rsidRPr="00DB1A53">
              <w:rPr>
                <w:rFonts w:ascii="標楷體" w:eastAsia="標楷體" w:hAnsi="標楷體" w:hint="eastAsia"/>
              </w:rPr>
              <w:lastRenderedPageBreak/>
              <w:t>童Ca-IV-1戶外觀</w:t>
            </w:r>
            <w:r w:rsidRPr="00DB1A53">
              <w:rPr>
                <w:rFonts w:ascii="標楷體" w:eastAsia="標楷體" w:hAnsi="標楷體" w:hint="eastAsia"/>
              </w:rPr>
              <w:lastRenderedPageBreak/>
              <w:t>察、追蹤、推理基本能力的培養與運用。</w:t>
            </w:r>
          </w:p>
        </w:tc>
        <w:tc>
          <w:tcPr>
            <w:tcW w:w="651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928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作評量</w:t>
            </w:r>
            <w:r>
              <w:rPr>
                <w:rFonts w:ascii="標楷體" w:eastAsia="標楷體" w:hAnsi="標楷體" w:hint="eastAsia"/>
              </w:rPr>
              <w:t>、高</w:t>
            </w:r>
            <w:r>
              <w:rPr>
                <w:rFonts w:ascii="標楷體" w:eastAsia="標楷體" w:hAnsi="標楷體"/>
              </w:rPr>
              <w:t>層次紙筆</w:t>
            </w:r>
            <w:r>
              <w:rPr>
                <w:rFonts w:ascii="標楷體" w:eastAsia="標楷體" w:hAnsi="標楷體"/>
              </w:rPr>
              <w:lastRenderedPageBreak/>
              <w:t>測驗</w:t>
            </w:r>
          </w:p>
        </w:tc>
        <w:tc>
          <w:tcPr>
            <w:tcW w:w="865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指</w:t>
            </w:r>
            <w:r>
              <w:rPr>
                <w:rFonts w:ascii="標楷體" w:eastAsia="標楷體" w:hAnsi="標楷體"/>
              </w:rPr>
              <w:t>北針</w:t>
            </w:r>
            <w:r>
              <w:rPr>
                <w:rFonts w:ascii="標楷體" w:eastAsia="標楷體" w:hAnsi="標楷體" w:hint="eastAsia"/>
              </w:rPr>
              <w:t>、指</w:t>
            </w:r>
            <w:r>
              <w:rPr>
                <w:rFonts w:ascii="標楷體" w:eastAsia="標楷體" w:hAnsi="標楷體"/>
              </w:rPr>
              <w:t>示</w:t>
            </w:r>
          </w:p>
        </w:tc>
        <w:tc>
          <w:tcPr>
            <w:tcW w:w="886" w:type="dxa"/>
            <w:gridSpan w:val="2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</w:tcPr>
          <w:p w:rsidR="00D147E7" w:rsidRPr="007F6F6A" w:rsidRDefault="00D147E7" w:rsidP="00D147E7">
            <w:pPr>
              <w:rPr>
                <w:rFonts w:ascii="標楷體" w:eastAsia="標楷體" w:hAnsi="標楷體"/>
              </w:rPr>
            </w:pPr>
          </w:p>
        </w:tc>
      </w:tr>
    </w:tbl>
    <w:p w:rsidR="007F6F6A" w:rsidRDefault="007F6F6A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Pr="007F6F6A" w:rsidRDefault="009D1FF0" w:rsidP="009D1FF0">
      <w:pPr>
        <w:jc w:val="center"/>
        <w:rPr>
          <w:rFonts w:ascii="標楷體" w:eastAsia="標楷體" w:hAnsi="標楷體"/>
        </w:rPr>
      </w:pPr>
      <w:r w:rsidRPr="007F6F6A">
        <w:rPr>
          <w:rFonts w:ascii="標楷體" w:eastAsia="標楷體" w:hAnsi="標楷體" w:hint="eastAsia"/>
        </w:rPr>
        <w:lastRenderedPageBreak/>
        <w:t>臺北市立萬芳高級中學附屬國中部 10</w:t>
      </w:r>
      <w:r>
        <w:rPr>
          <w:rFonts w:ascii="標楷體" w:eastAsia="標楷體" w:hAnsi="標楷體"/>
        </w:rPr>
        <w:t>9</w:t>
      </w:r>
      <w:r w:rsidRPr="007F6F6A">
        <w:rPr>
          <w:rFonts w:ascii="標楷體" w:eastAsia="標楷體" w:hAnsi="標楷體" w:hint="eastAsia"/>
        </w:rPr>
        <w:t xml:space="preserve"> 學年度</w:t>
      </w:r>
      <w:r>
        <w:rPr>
          <w:rFonts w:ascii="標楷體" w:eastAsia="標楷體" w:hAnsi="標楷體" w:hint="eastAsia"/>
        </w:rPr>
        <w:t>綜合活動</w:t>
      </w:r>
      <w:r w:rsidRPr="007F6F6A">
        <w:rPr>
          <w:rFonts w:ascii="標楷體" w:eastAsia="標楷體" w:hAnsi="標楷體" w:hint="eastAsia"/>
        </w:rPr>
        <w:t>領域/</w:t>
      </w:r>
      <w:r>
        <w:rPr>
          <w:rFonts w:ascii="標楷體" w:eastAsia="標楷體" w:hAnsi="標楷體" w:hint="eastAsia"/>
        </w:rPr>
        <w:t>家政</w:t>
      </w:r>
      <w:r w:rsidRPr="007F6F6A">
        <w:rPr>
          <w:rFonts w:ascii="標楷體" w:eastAsia="標楷體" w:hAnsi="標楷體" w:hint="eastAsia"/>
        </w:rPr>
        <w:t>科目課程計畫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1112"/>
        <w:gridCol w:w="6"/>
        <w:gridCol w:w="1274"/>
        <w:gridCol w:w="6187"/>
      </w:tblGrid>
      <w:tr w:rsidR="009D1FF0" w:rsidRPr="007F6F6A" w:rsidTr="00CC1F2A">
        <w:trPr>
          <w:trHeight w:val="1005"/>
          <w:jc w:val="center"/>
        </w:trPr>
        <w:tc>
          <w:tcPr>
            <w:tcW w:w="1596" w:type="dxa"/>
            <w:gridSpan w:val="3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7461" w:type="dxa"/>
            <w:gridSpan w:val="2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□國語文□英語文□數學□社會(□歷史□地理□公民與社會)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□自然科學(□理化□生物□地球科學)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□藝術(□音樂□視覺藝術□表演藝術)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DE150D">
              <w:rPr>
                <w:rFonts w:ascii="標楷體" w:eastAsia="標楷體" w:hAnsi="標楷體" w:hint="eastAsia"/>
                <w:shd w:val="clear" w:color="auto" w:fill="000000"/>
              </w:rPr>
              <w:t>□</w:t>
            </w:r>
            <w:r w:rsidRPr="007F6F6A">
              <w:rPr>
                <w:rFonts w:ascii="標楷體" w:eastAsia="標楷體" w:hAnsi="標楷體" w:hint="eastAsia"/>
              </w:rPr>
              <w:t>綜合活動(</w:t>
            </w:r>
            <w:r w:rsidRPr="00DE150D">
              <w:rPr>
                <w:rFonts w:ascii="標楷體" w:eastAsia="標楷體" w:hAnsi="標楷體" w:hint="eastAsia"/>
                <w:shd w:val="clear" w:color="auto" w:fill="000000"/>
              </w:rPr>
              <w:t>□</w:t>
            </w:r>
            <w:r w:rsidRPr="007F6F6A">
              <w:rPr>
                <w:rFonts w:ascii="標楷體" w:eastAsia="標楷體" w:hAnsi="標楷體" w:hint="eastAsia"/>
              </w:rPr>
              <w:t>家政□童軍□輔導)□科技(□資訊科技□生活科技)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□健康與體育(□健康教育□體育)</w:t>
            </w:r>
          </w:p>
        </w:tc>
      </w:tr>
      <w:tr w:rsidR="009D1FF0" w:rsidRPr="007F6F6A" w:rsidTr="00CC1F2A">
        <w:trPr>
          <w:trHeight w:val="503"/>
          <w:jc w:val="center"/>
        </w:trPr>
        <w:tc>
          <w:tcPr>
            <w:tcW w:w="1596" w:type="dxa"/>
            <w:gridSpan w:val="3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7461" w:type="dxa"/>
            <w:gridSpan w:val="2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□7 年級</w:t>
            </w:r>
            <w:r>
              <w:rPr>
                <w:rFonts w:ascii="新細明體" w:hAnsi="新細明體" w:hint="eastAsia"/>
              </w:rPr>
              <w:t>■</w:t>
            </w:r>
            <w:r w:rsidRPr="007F6F6A">
              <w:rPr>
                <w:rFonts w:ascii="標楷體" w:eastAsia="標楷體" w:hAnsi="標楷體" w:hint="eastAsia"/>
              </w:rPr>
              <w:t>8 年級□ 9 年級</w:t>
            </w:r>
          </w:p>
        </w:tc>
      </w:tr>
      <w:tr w:rsidR="00F61239" w:rsidRPr="007F6F6A" w:rsidTr="00CC1F2A">
        <w:trPr>
          <w:trHeight w:val="503"/>
          <w:jc w:val="center"/>
        </w:trPr>
        <w:tc>
          <w:tcPr>
            <w:tcW w:w="1596" w:type="dxa"/>
            <w:gridSpan w:val="3"/>
          </w:tcPr>
          <w:p w:rsidR="00F61239" w:rsidRPr="007F6F6A" w:rsidRDefault="00F61239" w:rsidP="00CC1F2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每週授課時數</w:t>
            </w:r>
          </w:p>
        </w:tc>
        <w:tc>
          <w:tcPr>
            <w:tcW w:w="7461" w:type="dxa"/>
            <w:gridSpan w:val="2"/>
          </w:tcPr>
          <w:p w:rsidR="00F61239" w:rsidRPr="007F6F6A" w:rsidRDefault="00F61239" w:rsidP="00CC1F2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 (上下學期對開兩節連排)</w:t>
            </w:r>
          </w:p>
        </w:tc>
      </w:tr>
      <w:tr w:rsidR="009D1FF0" w:rsidRPr="007F6F6A" w:rsidTr="00CC1F2A">
        <w:trPr>
          <w:trHeight w:val="425"/>
          <w:jc w:val="center"/>
        </w:trPr>
        <w:tc>
          <w:tcPr>
            <w:tcW w:w="1596" w:type="dxa"/>
            <w:gridSpan w:val="3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7461" w:type="dxa"/>
            <w:gridSpan w:val="2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DE150D">
              <w:rPr>
                <w:rFonts w:ascii="標楷體" w:eastAsia="標楷體" w:hAnsi="標楷體" w:hint="eastAsia"/>
                <w:shd w:val="clear" w:color="auto" w:fill="000000"/>
              </w:rPr>
              <w:t>□</w:t>
            </w:r>
            <w:r w:rsidRPr="007F6F6A">
              <w:rPr>
                <w:rFonts w:ascii="標楷體" w:eastAsia="標楷體" w:hAnsi="標楷體" w:hint="eastAsia"/>
              </w:rPr>
              <w:t xml:space="preserve">選用教科書: </w:t>
            </w:r>
            <w:r>
              <w:rPr>
                <w:rFonts w:ascii="標楷體" w:eastAsia="標楷體" w:hAnsi="標楷體" w:hint="eastAsia"/>
              </w:rPr>
              <w:t>康軒</w:t>
            </w:r>
            <w:r w:rsidRPr="007F6F6A">
              <w:rPr>
                <w:rFonts w:ascii="標楷體" w:eastAsia="標楷體" w:hAnsi="標楷體" w:hint="eastAsia"/>
              </w:rPr>
              <w:t>版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7F6F6A">
              <w:rPr>
                <w:rFonts w:ascii="標楷體" w:eastAsia="標楷體" w:hAnsi="標楷體" w:hint="eastAsia"/>
              </w:rPr>
              <w:t>□自編教材(經課發會通過)</w:t>
            </w:r>
          </w:p>
        </w:tc>
      </w:tr>
      <w:tr w:rsidR="009D1FF0" w:rsidRPr="007F6F6A" w:rsidTr="00CC1F2A">
        <w:trPr>
          <w:trHeight w:val="842"/>
          <w:jc w:val="center"/>
        </w:trPr>
        <w:tc>
          <w:tcPr>
            <w:tcW w:w="1596" w:type="dxa"/>
            <w:gridSpan w:val="3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領域核心素養或課程目標</w:t>
            </w:r>
          </w:p>
        </w:tc>
        <w:tc>
          <w:tcPr>
            <w:tcW w:w="7461" w:type="dxa"/>
            <w:gridSpan w:val="2"/>
          </w:tcPr>
          <w:p w:rsidR="009D1FF0" w:rsidRPr="004A46CC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4A46CC">
              <w:rPr>
                <w:rFonts w:ascii="標楷體" w:eastAsia="標楷體" w:hAnsi="標楷體" w:hint="eastAsia"/>
              </w:rPr>
              <w:t>綜-J-B1:尊重、包容與欣賞他人，適切表達自己的意見與感受，運用同理心及合宜的溝通技巧，促進良好的人際互動。</w:t>
            </w:r>
          </w:p>
          <w:p w:rsidR="009D1FF0" w:rsidRPr="004A46CC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4A46CC">
              <w:rPr>
                <w:rFonts w:ascii="標楷體" w:eastAsia="標楷體" w:hAnsi="標楷體" w:hint="eastAsia"/>
              </w:rPr>
              <w:t>綜-J-B2:善用科技、資訊與媒體等資源，並能分析及判斷其適切性，進而有效執行生活中重要事務。</w:t>
            </w:r>
          </w:p>
          <w:p w:rsidR="009D1FF0" w:rsidRPr="00FA6093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4A46CC">
              <w:rPr>
                <w:rFonts w:ascii="標楷體" w:eastAsia="標楷體" w:hAnsi="標楷體" w:hint="eastAsia"/>
              </w:rPr>
              <w:t>綜-J-B3:運用創新的能力豐富生活，於個人及家庭生活環境中展現美感，提升生活品質。</w:t>
            </w:r>
          </w:p>
        </w:tc>
      </w:tr>
      <w:tr w:rsidR="009D1FF0" w:rsidRPr="007F6F6A" w:rsidTr="00CC1F2A">
        <w:trPr>
          <w:trHeight w:val="420"/>
          <w:jc w:val="center"/>
        </w:trPr>
        <w:tc>
          <w:tcPr>
            <w:tcW w:w="478" w:type="dxa"/>
            <w:vMerge w:val="restart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118" w:type="dxa"/>
            <w:gridSpan w:val="2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7461" w:type="dxa"/>
            <w:gridSpan w:val="2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071EE8">
              <w:rPr>
                <w:rFonts w:ascii="標楷體" w:eastAsia="標楷體" w:hAnsi="標楷體"/>
              </w:rPr>
              <w:t>2c-IV-1 善用各項資源，妥善計畫與執行個人生活中重要事務。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071EE8">
              <w:rPr>
                <w:rFonts w:ascii="標楷體" w:eastAsia="標楷體" w:hAnsi="標楷體" w:hint="eastAsia"/>
              </w:rPr>
              <w:t>2c-IV-2 有效蒐集、分析及開發各項資源，做出合宜的決定與運用。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FA6093">
              <w:rPr>
                <w:rFonts w:ascii="標楷體" w:eastAsia="標楷體" w:hAnsi="標楷體" w:hint="eastAsia"/>
              </w:rPr>
              <w:t>2d-IV-1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A6093">
              <w:rPr>
                <w:rFonts w:ascii="標楷體" w:eastAsia="標楷體" w:hAnsi="標楷體" w:hint="eastAsia"/>
              </w:rPr>
              <w:t>運用創新能力，規畫合宜的活動，豐富個人及家庭生活。</w:t>
            </w:r>
            <w:r w:rsidRPr="00E02EBE">
              <w:rPr>
                <w:rFonts w:ascii="標楷體" w:eastAsia="標楷體" w:hAnsi="標楷體" w:hint="eastAsia"/>
              </w:rPr>
              <w:t>3a-IV-1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EBE">
              <w:rPr>
                <w:rFonts w:ascii="標楷體" w:eastAsia="標楷體" w:hAnsi="標楷體" w:hint="eastAsia"/>
              </w:rPr>
              <w:t>覺察人為或自然環境的危險情境，評估並運用最佳處理策略，以保護自己或他人。</w:t>
            </w:r>
          </w:p>
        </w:tc>
      </w:tr>
      <w:tr w:rsidR="009D1FF0" w:rsidRPr="007F6F6A" w:rsidTr="00CC1F2A">
        <w:trPr>
          <w:trHeight w:val="407"/>
          <w:jc w:val="center"/>
        </w:trPr>
        <w:tc>
          <w:tcPr>
            <w:tcW w:w="478" w:type="dxa"/>
            <w:vMerge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gridSpan w:val="2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461" w:type="dxa"/>
            <w:gridSpan w:val="2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Aa-IV-2 青少年飲食的消費決策與行為。</w:t>
            </w:r>
          </w:p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家Ca-IV-1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EBE">
              <w:rPr>
                <w:rFonts w:ascii="標楷體" w:eastAsia="標楷體" w:hAnsi="標楷體" w:hint="eastAsia"/>
              </w:rPr>
              <w:t>個人與家庭生活的金錢及時間管理。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C347FC">
              <w:rPr>
                <w:rFonts w:ascii="標楷體" w:eastAsia="標楷體" w:hAnsi="標楷體" w:hint="eastAsia"/>
              </w:rPr>
              <w:t>家Ca-IV-2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347FC">
              <w:rPr>
                <w:rFonts w:ascii="標楷體" w:eastAsia="標楷體" w:hAnsi="標楷體" w:hint="eastAsia"/>
              </w:rPr>
              <w:t>消費管道的分析比較、資源運用與風險評估，以及合宜的消費行為。</w:t>
            </w:r>
          </w:p>
          <w:p w:rsidR="009D1FF0" w:rsidRPr="00FA6093" w:rsidRDefault="009D1FF0" w:rsidP="00CC1F2A">
            <w:pPr>
              <w:rPr>
                <w:rFonts w:ascii="標楷體" w:eastAsia="標楷體" w:hAnsi="標楷體"/>
              </w:rPr>
            </w:pPr>
            <w:r w:rsidRPr="007C3C58">
              <w:rPr>
                <w:rFonts w:ascii="標楷體" w:eastAsia="標楷體" w:hAnsi="標楷體" w:hint="eastAsia"/>
              </w:rPr>
              <w:t>家Db-IV-2家庭的發展、變化與逆境調適，以及家人衝突的因應。</w:t>
            </w:r>
            <w:r w:rsidRPr="00E02EBE">
              <w:rPr>
                <w:rFonts w:ascii="標楷體" w:eastAsia="標楷體" w:hAnsi="標楷體" w:hint="eastAsia"/>
              </w:rPr>
              <w:t>家Dc-IV-1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EBE">
              <w:rPr>
                <w:rFonts w:ascii="標楷體" w:eastAsia="標楷體" w:hAnsi="標楷體" w:hint="eastAsia"/>
              </w:rPr>
              <w:t>家庭活動策畫與參與，以互相尊重與同理為基礎的家人關係維繫。</w:t>
            </w:r>
          </w:p>
        </w:tc>
      </w:tr>
      <w:tr w:rsidR="009D1FF0" w:rsidRPr="007F6F6A" w:rsidTr="00CC1F2A">
        <w:trPr>
          <w:trHeight w:val="791"/>
          <w:jc w:val="center"/>
        </w:trPr>
        <w:tc>
          <w:tcPr>
            <w:tcW w:w="1596" w:type="dxa"/>
            <w:gridSpan w:val="3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學習進度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週次/節數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4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6187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支援家庭我可以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聰明消費我最行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生活「織」慧王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時尚「衣」達人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故事你我他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家的足跡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健康美食選</w:t>
            </w:r>
          </w:p>
        </w:tc>
      </w:tr>
      <w:tr w:rsidR="009D1FF0" w:rsidRPr="007F6F6A" w:rsidTr="00CC1F2A">
        <w:trPr>
          <w:trHeight w:val="525"/>
          <w:jc w:val="center"/>
        </w:trPr>
        <w:tc>
          <w:tcPr>
            <w:tcW w:w="478" w:type="dxa"/>
            <w:vMerge w:val="restart"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一</w:t>
            </w:r>
            <w:r w:rsidRPr="007F6F6A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118" w:type="dxa"/>
            <w:gridSpan w:val="2"/>
            <w:vAlign w:val="center"/>
          </w:tcPr>
          <w:p w:rsidR="009D1FF0" w:rsidRPr="007F6F6A" w:rsidRDefault="009D1FF0" w:rsidP="00CC1F2A">
            <w:pPr>
              <w:jc w:val="center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6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</w:tcPr>
          <w:p w:rsidR="009D1FF0" w:rsidRPr="003C2A39" w:rsidRDefault="009D1FF0" w:rsidP="00CC1F2A">
            <w:pPr>
              <w:pStyle w:val="Default"/>
              <w:rPr>
                <w:rFonts w:ascii="標楷體" w:eastAsia="標楷體" w:hAnsi="標楷體"/>
                <w:szCs w:val="23"/>
              </w:rPr>
            </w:pPr>
            <w:r w:rsidRPr="00E02EBE">
              <w:rPr>
                <w:rFonts w:ascii="標楷體" w:eastAsia="標楷體" w:hAnsi="標楷體" w:hint="eastAsia"/>
              </w:rPr>
              <w:t>支援家庭我可以</w:t>
            </w:r>
            <w:r>
              <w:rPr>
                <w:rFonts w:ascii="標楷體" w:eastAsia="標楷體" w:hAnsi="標楷體" w:hint="eastAsia"/>
              </w:rPr>
              <w:t>、</w:t>
            </w:r>
            <w:r w:rsidRPr="00E02EBE">
              <w:rPr>
                <w:rFonts w:ascii="標楷體" w:eastAsia="標楷體" w:hAnsi="標楷體" w:hint="eastAsia"/>
              </w:rPr>
              <w:t>聰明消費我最行</w:t>
            </w:r>
          </w:p>
        </w:tc>
        <w:tc>
          <w:tcPr>
            <w:tcW w:w="6187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初步練習經營家庭的相關知能，並了解可以運用的資源及其訣竅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認識自己的消費行為，並擬定消費計畫執行，妥善進行金錢</w:t>
            </w:r>
            <w:r>
              <w:rPr>
                <w:rFonts w:ascii="標楷體" w:eastAsia="標楷體" w:hAnsi="標楷體" w:hint="eastAsia"/>
              </w:rPr>
              <w:lastRenderedPageBreak/>
              <w:t>管理。</w:t>
            </w:r>
          </w:p>
        </w:tc>
      </w:tr>
      <w:tr w:rsidR="009D1FF0" w:rsidRPr="007F6F6A" w:rsidTr="00CC1F2A">
        <w:trPr>
          <w:trHeight w:val="555"/>
          <w:jc w:val="center"/>
        </w:trPr>
        <w:tc>
          <w:tcPr>
            <w:tcW w:w="478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9D1FF0" w:rsidRPr="007F6F6A" w:rsidRDefault="009D1FF0" w:rsidP="00CC1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7-13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時尚「衣」達人</w:t>
            </w:r>
          </w:p>
        </w:tc>
        <w:tc>
          <w:tcPr>
            <w:tcW w:w="6187" w:type="dxa"/>
          </w:tcPr>
          <w:p w:rsidR="009D1FF0" w:rsidRPr="00363852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認識服飾搭配原則，針對自己特質，進行</w:t>
            </w:r>
            <w:r w:rsidRPr="007C3C58">
              <w:rPr>
                <w:rFonts w:ascii="標楷體" w:eastAsia="標楷體" w:hAnsi="標楷體" w:hint="eastAsia"/>
              </w:rPr>
              <w:t>服飾的選搭、美感展現與個人形象管理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D1FF0" w:rsidRPr="007F6F6A" w:rsidTr="00CC1F2A">
        <w:trPr>
          <w:trHeight w:val="540"/>
          <w:jc w:val="center"/>
        </w:trPr>
        <w:tc>
          <w:tcPr>
            <w:tcW w:w="478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14-21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</w:tcPr>
          <w:p w:rsidR="009D1FF0" w:rsidRPr="007F6F6A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生活「織」慧王</w:t>
            </w:r>
          </w:p>
        </w:tc>
        <w:tc>
          <w:tcPr>
            <w:tcW w:w="6187" w:type="dxa"/>
          </w:tcPr>
          <w:p w:rsidR="009D1FF0" w:rsidRPr="00C374FA" w:rsidRDefault="009D1FF0" w:rsidP="00CC1F2A">
            <w:pPr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了解衣料的種類與特性，學習衣物保養方法，並規畫、執行合宜的服裝消費行為。</w:t>
            </w:r>
          </w:p>
        </w:tc>
      </w:tr>
      <w:tr w:rsidR="009D1FF0" w:rsidRPr="007F6F6A" w:rsidTr="00CC1F2A">
        <w:trPr>
          <w:trHeight w:val="570"/>
          <w:jc w:val="center"/>
        </w:trPr>
        <w:tc>
          <w:tcPr>
            <w:tcW w:w="478" w:type="dxa"/>
            <w:vMerge w:val="restart"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二</w:t>
            </w:r>
            <w:r w:rsidRPr="007F6F6A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118" w:type="dxa"/>
            <w:gridSpan w:val="2"/>
            <w:vAlign w:val="center"/>
          </w:tcPr>
          <w:p w:rsidR="009D1FF0" w:rsidRPr="007F6F6A" w:rsidRDefault="009D1FF0" w:rsidP="00CC1F2A">
            <w:pPr>
              <w:jc w:val="center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10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</w:tcPr>
          <w:p w:rsidR="009D1FF0" w:rsidRPr="003C2A39" w:rsidRDefault="009D1FF0" w:rsidP="00CC1F2A">
            <w:pPr>
              <w:pStyle w:val="Default"/>
              <w:rPr>
                <w:rFonts w:ascii="標楷體" w:eastAsia="標楷體" w:hAnsi="標楷體"/>
                <w:szCs w:val="23"/>
              </w:rPr>
            </w:pPr>
            <w:r>
              <w:rPr>
                <w:rFonts w:ascii="標楷體" w:eastAsia="標楷體" w:hAnsi="標楷體" w:hint="eastAsia"/>
              </w:rPr>
              <w:t>故事你我他、家的足跡</w:t>
            </w:r>
          </w:p>
        </w:tc>
        <w:tc>
          <w:tcPr>
            <w:tcW w:w="6187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探討家庭內部生活議題的問題解決策略，調適並克服生活中的困擾</w:t>
            </w:r>
          </w:p>
        </w:tc>
      </w:tr>
      <w:tr w:rsidR="009D1FF0" w:rsidRPr="007F6F6A" w:rsidTr="00CC1F2A">
        <w:trPr>
          <w:trHeight w:val="525"/>
          <w:jc w:val="center"/>
        </w:trPr>
        <w:tc>
          <w:tcPr>
            <w:tcW w:w="478" w:type="dxa"/>
            <w:vMerge/>
            <w:vAlign w:val="center"/>
          </w:tcPr>
          <w:p w:rsidR="009D1FF0" w:rsidRPr="007F6F6A" w:rsidRDefault="009D1FF0" w:rsidP="00CC1F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9D1FF0" w:rsidRPr="007F6F6A" w:rsidRDefault="009D1FF0" w:rsidP="00CC1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0-21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健康美食選</w:t>
            </w:r>
          </w:p>
        </w:tc>
        <w:tc>
          <w:tcPr>
            <w:tcW w:w="6187" w:type="dxa"/>
          </w:tcPr>
          <w:p w:rsidR="009D1FF0" w:rsidRPr="000819A1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建立良好的飲食消費習慣及合宜的飲食行為。</w:t>
            </w:r>
          </w:p>
        </w:tc>
      </w:tr>
      <w:tr w:rsidR="009D1FF0" w:rsidRPr="007F6F6A" w:rsidTr="00CC1F2A">
        <w:trPr>
          <w:trHeight w:val="585"/>
          <w:jc w:val="center"/>
        </w:trPr>
        <w:tc>
          <w:tcPr>
            <w:tcW w:w="1590" w:type="dxa"/>
            <w:gridSpan w:val="2"/>
            <w:vAlign w:val="center"/>
          </w:tcPr>
          <w:p w:rsidR="009D1FF0" w:rsidRPr="007F6F6A" w:rsidRDefault="009D1FF0" w:rsidP="00CC1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7467" w:type="dxa"/>
            <w:gridSpan w:val="3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8536E3">
              <w:rPr>
                <w:rFonts w:ascii="標楷體" w:eastAsia="標楷體" w:hAnsi="標楷體"/>
                <w:b/>
              </w:rPr>
              <w:t>【人權教育】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8536E3">
              <w:rPr>
                <w:rFonts w:ascii="標楷體" w:eastAsia="標楷體" w:hAnsi="標楷體"/>
                <w:b/>
              </w:rPr>
              <w:t>【品德教育】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8536E3">
              <w:rPr>
                <w:rFonts w:ascii="標楷體" w:eastAsia="標楷體" w:hAnsi="標楷體"/>
                <w:b/>
              </w:rPr>
              <w:t>【法治教育】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8536E3">
              <w:rPr>
                <w:rFonts w:ascii="標楷體" w:eastAsia="標楷體" w:hAnsi="標楷體"/>
                <w:b/>
              </w:rPr>
              <w:t>【家庭教育】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8536E3">
              <w:rPr>
                <w:rFonts w:ascii="標楷體" w:eastAsia="標楷體" w:hAnsi="標楷體"/>
                <w:b/>
              </w:rPr>
              <w:t>【</w:t>
            </w:r>
            <w:r w:rsidRPr="008536E3">
              <w:rPr>
                <w:rFonts w:ascii="標楷體" w:eastAsia="標楷體" w:hAnsi="標楷體" w:hint="eastAsia"/>
                <w:b/>
              </w:rPr>
              <w:t>安全</w:t>
            </w:r>
            <w:r w:rsidRPr="008536E3">
              <w:rPr>
                <w:rFonts w:ascii="標楷體" w:eastAsia="標楷體" w:hAnsi="標楷體"/>
                <w:b/>
              </w:rPr>
              <w:t>教育】</w:t>
            </w:r>
          </w:p>
        </w:tc>
      </w:tr>
      <w:tr w:rsidR="009D1FF0" w:rsidRPr="007F6F6A" w:rsidTr="00CC1F2A">
        <w:trPr>
          <w:trHeight w:val="585"/>
          <w:jc w:val="center"/>
        </w:trPr>
        <w:tc>
          <w:tcPr>
            <w:tcW w:w="1590" w:type="dxa"/>
            <w:gridSpan w:val="2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7467" w:type="dxa"/>
            <w:gridSpan w:val="3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實作評量、口與評量、觀察評量、紙筆評量</w:t>
            </w:r>
          </w:p>
        </w:tc>
      </w:tr>
      <w:tr w:rsidR="009D1FF0" w:rsidRPr="007F6F6A" w:rsidTr="00CC1F2A">
        <w:trPr>
          <w:trHeight w:val="585"/>
          <w:jc w:val="center"/>
        </w:trPr>
        <w:tc>
          <w:tcPr>
            <w:tcW w:w="1590" w:type="dxa"/>
            <w:gridSpan w:val="2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教學設施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設備需求</w:t>
            </w:r>
          </w:p>
        </w:tc>
        <w:tc>
          <w:tcPr>
            <w:tcW w:w="7467" w:type="dxa"/>
            <w:gridSpan w:val="3"/>
          </w:tcPr>
          <w:p w:rsidR="009D1FF0" w:rsidRPr="0092047C" w:rsidRDefault="009D1FF0" w:rsidP="00CC1F2A">
            <w:pPr>
              <w:rPr>
                <w:rFonts w:ascii="標楷體" w:eastAsia="標楷體" w:hAnsi="標楷體"/>
              </w:rPr>
            </w:pPr>
            <w:r w:rsidRPr="0092047C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筆電</w:t>
            </w:r>
          </w:p>
          <w:p w:rsidR="009D1FF0" w:rsidRPr="0092047C" w:rsidRDefault="009D1FF0" w:rsidP="00CC1F2A">
            <w:pPr>
              <w:rPr>
                <w:rFonts w:ascii="標楷體" w:eastAsia="標楷體" w:hAnsi="標楷體"/>
              </w:rPr>
            </w:pPr>
            <w:r w:rsidRPr="0092047C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投影機(單槍)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92047C"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家政教室</w:t>
            </w:r>
            <w:r w:rsidRPr="007F6F6A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9D1FF0" w:rsidRPr="007F6F6A" w:rsidTr="00CC1F2A">
        <w:trPr>
          <w:trHeight w:val="585"/>
          <w:jc w:val="center"/>
        </w:trPr>
        <w:tc>
          <w:tcPr>
            <w:tcW w:w="1590" w:type="dxa"/>
            <w:gridSpan w:val="2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7467" w:type="dxa"/>
            <w:gridSpan w:val="3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綜合活動領域家政教師</w:t>
            </w:r>
          </w:p>
        </w:tc>
      </w:tr>
      <w:tr w:rsidR="009D1FF0" w:rsidRPr="007F6F6A" w:rsidTr="00CC1F2A">
        <w:trPr>
          <w:trHeight w:val="585"/>
          <w:jc w:val="center"/>
        </w:trPr>
        <w:tc>
          <w:tcPr>
            <w:tcW w:w="1590" w:type="dxa"/>
            <w:gridSpan w:val="2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467" w:type="dxa"/>
            <w:gridSpan w:val="3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</w:tr>
    </w:tbl>
    <w:p w:rsidR="009D1FF0" w:rsidRPr="007F6F6A" w:rsidRDefault="009D1FF0" w:rsidP="009D1FF0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Default="009D1FF0" w:rsidP="007F6F6A">
      <w:pPr>
        <w:rPr>
          <w:rFonts w:ascii="標楷體" w:eastAsia="標楷體" w:hAnsi="標楷體"/>
        </w:rPr>
      </w:pPr>
    </w:p>
    <w:p w:rsidR="009D1FF0" w:rsidRPr="007F6F6A" w:rsidRDefault="009D1FF0" w:rsidP="009D1FF0">
      <w:pPr>
        <w:rPr>
          <w:rFonts w:ascii="標楷體" w:eastAsia="標楷體" w:hAnsi="標楷體"/>
        </w:rPr>
      </w:pPr>
      <w:r w:rsidRPr="007F6F6A">
        <w:rPr>
          <w:rFonts w:ascii="標楷體" w:eastAsia="標楷體" w:hAnsi="標楷體" w:hint="eastAsia"/>
        </w:rPr>
        <w:t>臺北市立萬芳高級中學附屬國中部</w:t>
      </w:r>
      <w:r>
        <w:rPr>
          <w:rFonts w:ascii="標楷體" w:eastAsia="標楷體" w:hAnsi="標楷體" w:hint="eastAsia"/>
        </w:rPr>
        <w:t xml:space="preserve"> 109</w:t>
      </w:r>
      <w:r w:rsidRPr="007F6F6A">
        <w:rPr>
          <w:rFonts w:ascii="標楷體" w:eastAsia="標楷體" w:hAnsi="標楷體" w:hint="eastAsia"/>
        </w:rPr>
        <w:t>學年度領域/科目課程計畫</w:t>
      </w:r>
    </w:p>
    <w:tbl>
      <w:tblPr>
        <w:tblW w:w="9550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7"/>
        <w:gridCol w:w="945"/>
        <w:gridCol w:w="990"/>
        <w:gridCol w:w="1016"/>
        <w:gridCol w:w="44"/>
        <w:gridCol w:w="42"/>
        <w:gridCol w:w="42"/>
        <w:gridCol w:w="25"/>
        <w:gridCol w:w="42"/>
        <w:gridCol w:w="25"/>
        <w:gridCol w:w="41"/>
        <w:gridCol w:w="35"/>
        <w:gridCol w:w="983"/>
        <w:gridCol w:w="678"/>
        <w:gridCol w:w="986"/>
        <w:gridCol w:w="1006"/>
        <w:gridCol w:w="780"/>
        <w:gridCol w:w="1203"/>
      </w:tblGrid>
      <w:tr w:rsidR="009D1FF0" w:rsidRPr="007F6F6A" w:rsidTr="00D07BA2">
        <w:trPr>
          <w:trHeight w:val="1005"/>
        </w:trPr>
        <w:tc>
          <w:tcPr>
            <w:tcW w:w="1612" w:type="dxa"/>
            <w:gridSpan w:val="2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7938" w:type="dxa"/>
            <w:gridSpan w:val="16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□國語文□英語文□數學□社會(□歷史□地理□公民與社會)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□自然科學(□理化□生物□地球科學)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□藝術(□音樂□視覺藝術□表演藝術)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9E37D3">
              <w:rPr>
                <w:rFonts w:ascii="Segoe UI Symbol" w:eastAsia="標楷體" w:hAnsi="Segoe UI Symbol" w:cs="Segoe UI Symbol"/>
              </w:rPr>
              <w:t>☑</w:t>
            </w:r>
            <w:r w:rsidRPr="007F6F6A">
              <w:rPr>
                <w:rFonts w:ascii="標楷體" w:eastAsia="標楷體" w:hAnsi="標楷體" w:hint="eastAsia"/>
              </w:rPr>
              <w:t>綜合活動(□家政□童軍</w:t>
            </w:r>
            <w:r w:rsidRPr="009E37D3">
              <w:rPr>
                <w:rFonts w:ascii="Segoe UI Symbol" w:eastAsia="標楷體" w:hAnsi="Segoe UI Symbol" w:cs="Segoe UI Symbol"/>
                <w:b/>
              </w:rPr>
              <w:t>☑</w:t>
            </w:r>
            <w:r w:rsidRPr="007F6F6A">
              <w:rPr>
                <w:rFonts w:ascii="標楷體" w:eastAsia="標楷體" w:hAnsi="標楷體" w:hint="eastAsia"/>
              </w:rPr>
              <w:t>輔導)□科技(□資訊科技□生活科技)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□健康與體育(□健康教育□體育)</w:t>
            </w:r>
          </w:p>
        </w:tc>
      </w:tr>
      <w:tr w:rsidR="009D1FF0" w:rsidRPr="007F6F6A" w:rsidTr="00D07BA2">
        <w:trPr>
          <w:trHeight w:val="503"/>
        </w:trPr>
        <w:tc>
          <w:tcPr>
            <w:tcW w:w="1612" w:type="dxa"/>
            <w:gridSpan w:val="2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7938" w:type="dxa"/>
            <w:gridSpan w:val="16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□7 年級</w:t>
            </w:r>
            <w:r w:rsidRPr="009E37D3">
              <w:rPr>
                <w:rFonts w:ascii="Segoe UI Symbol" w:eastAsia="標楷體" w:hAnsi="Segoe UI Symbol" w:cs="Segoe UI Symbol"/>
              </w:rPr>
              <w:t>☑</w:t>
            </w:r>
            <w:r w:rsidRPr="007F6F6A">
              <w:rPr>
                <w:rFonts w:ascii="標楷體" w:eastAsia="標楷體" w:hAnsi="標楷體" w:hint="eastAsia"/>
              </w:rPr>
              <w:t>8 年級□ 9 年級</w:t>
            </w:r>
          </w:p>
        </w:tc>
      </w:tr>
      <w:tr w:rsidR="00D07BA2" w:rsidRPr="007F6F6A" w:rsidTr="00D07BA2">
        <w:trPr>
          <w:trHeight w:val="503"/>
        </w:trPr>
        <w:tc>
          <w:tcPr>
            <w:tcW w:w="1612" w:type="dxa"/>
            <w:gridSpan w:val="2"/>
          </w:tcPr>
          <w:p w:rsidR="00D07BA2" w:rsidRPr="007F6F6A" w:rsidRDefault="00D07BA2" w:rsidP="00CC1F2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每週授課時數</w:t>
            </w:r>
          </w:p>
        </w:tc>
        <w:tc>
          <w:tcPr>
            <w:tcW w:w="7938" w:type="dxa"/>
            <w:gridSpan w:val="16"/>
          </w:tcPr>
          <w:p w:rsidR="00D07BA2" w:rsidRPr="007F6F6A" w:rsidRDefault="00D07BA2" w:rsidP="00CC1F2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bookmarkStart w:id="0" w:name="_GoBack"/>
            <w:bookmarkEnd w:id="0"/>
          </w:p>
        </w:tc>
      </w:tr>
      <w:tr w:rsidR="009D1FF0" w:rsidRPr="007F6F6A" w:rsidTr="00D07BA2">
        <w:trPr>
          <w:trHeight w:val="425"/>
        </w:trPr>
        <w:tc>
          <w:tcPr>
            <w:tcW w:w="1612" w:type="dxa"/>
            <w:gridSpan w:val="2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7938" w:type="dxa"/>
            <w:gridSpan w:val="16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9E37D3">
              <w:rPr>
                <w:rFonts w:ascii="Segoe UI Symbol" w:eastAsia="標楷體" w:hAnsi="Segoe UI Symbol" w:cs="Segoe UI Symbol"/>
              </w:rPr>
              <w:t>☑</w:t>
            </w:r>
            <w:r w:rsidRPr="007F6F6A">
              <w:rPr>
                <w:rFonts w:ascii="標楷體" w:eastAsia="標楷體" w:hAnsi="標楷體" w:hint="eastAsia"/>
              </w:rPr>
              <w:t xml:space="preserve">選用教科書: </w:t>
            </w:r>
            <w:r>
              <w:rPr>
                <w:rFonts w:ascii="標楷體" w:eastAsia="標楷體" w:hAnsi="標楷體" w:hint="eastAsia"/>
              </w:rPr>
              <w:t>康軒</w:t>
            </w:r>
            <w:r w:rsidRPr="007F6F6A">
              <w:rPr>
                <w:rFonts w:ascii="標楷體" w:eastAsia="標楷體" w:hAnsi="標楷體" w:hint="eastAsia"/>
              </w:rPr>
              <w:t>版 □自編教材(經課發會通過)</w:t>
            </w:r>
          </w:p>
        </w:tc>
      </w:tr>
      <w:tr w:rsidR="009D1FF0" w:rsidRPr="007F6F6A" w:rsidTr="00D07BA2">
        <w:trPr>
          <w:trHeight w:val="842"/>
        </w:trPr>
        <w:tc>
          <w:tcPr>
            <w:tcW w:w="1612" w:type="dxa"/>
            <w:gridSpan w:val="2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領域核心素養或課程目標</w:t>
            </w:r>
          </w:p>
        </w:tc>
        <w:tc>
          <w:tcPr>
            <w:tcW w:w="7938" w:type="dxa"/>
            <w:gridSpan w:val="16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9A2517">
              <w:rPr>
                <w:rFonts w:ascii="標楷體" w:eastAsia="標楷體" w:hAnsi="標楷體" w:hint="eastAsia"/>
              </w:rPr>
              <w:t>綜-J-B1 尊重、包容與欣賞</w:t>
            </w:r>
            <w:r>
              <w:rPr>
                <w:rFonts w:ascii="標楷體" w:eastAsia="標楷體" w:hAnsi="標楷體" w:hint="eastAsia"/>
              </w:rPr>
              <w:t>他人，適切表達自</w:t>
            </w:r>
            <w:r w:rsidRPr="009A2517">
              <w:rPr>
                <w:rFonts w:ascii="標楷體" w:eastAsia="標楷體" w:hAnsi="標楷體" w:hint="eastAsia"/>
              </w:rPr>
              <w:t>己的意見與感受，運用同理心及合宜的溝通技巧，促進良好的人際互動。</w:t>
            </w:r>
          </w:p>
          <w:p w:rsidR="009D1FF0" w:rsidRPr="00D944B8" w:rsidRDefault="009D1FF0" w:rsidP="00CC1F2A">
            <w:pPr>
              <w:rPr>
                <w:rFonts w:ascii="標楷體" w:eastAsia="標楷體" w:hAnsi="標楷體"/>
              </w:rPr>
            </w:pPr>
            <w:r w:rsidRPr="0025574E">
              <w:rPr>
                <w:rFonts w:ascii="標楷體" w:eastAsia="標楷體" w:hAnsi="標楷體" w:hint="eastAsia"/>
              </w:rPr>
              <w:t>綜-J-C2 運用合宜的人際互動技巧，經營良好的人際關係，發揮正向影響力，培養利他與合群的 態度，提升團隊效能，達成共同目標。</w:t>
            </w:r>
          </w:p>
        </w:tc>
      </w:tr>
      <w:tr w:rsidR="009D1FF0" w:rsidRPr="007F6F6A" w:rsidTr="00D07BA2">
        <w:trPr>
          <w:trHeight w:val="645"/>
        </w:trPr>
        <w:tc>
          <w:tcPr>
            <w:tcW w:w="1612" w:type="dxa"/>
            <w:gridSpan w:val="2"/>
            <w:vMerge w:val="restart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學習進度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週次/節數</w:t>
            </w:r>
          </w:p>
        </w:tc>
        <w:tc>
          <w:tcPr>
            <w:tcW w:w="990" w:type="dxa"/>
            <w:vMerge w:val="restart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單元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295" w:type="dxa"/>
            <w:gridSpan w:val="10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學期重點</w:t>
            </w:r>
          </w:p>
        </w:tc>
        <w:tc>
          <w:tcPr>
            <w:tcW w:w="678" w:type="dxa"/>
            <w:vMerge w:val="restart"/>
          </w:tcPr>
          <w:p w:rsidR="009D1FF0" w:rsidRPr="007F6F6A" w:rsidRDefault="009D1FF0" w:rsidP="00CC1F2A">
            <w:pPr>
              <w:widowControl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986" w:type="dxa"/>
            <w:vMerge w:val="restart"/>
          </w:tcPr>
          <w:p w:rsidR="009D1FF0" w:rsidRPr="007F6F6A" w:rsidRDefault="009D1FF0" w:rsidP="00CC1F2A">
            <w:pPr>
              <w:widowControl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評量方法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006" w:type="dxa"/>
            <w:vMerge w:val="restart"/>
          </w:tcPr>
          <w:p w:rsidR="009D1FF0" w:rsidRPr="007F6F6A" w:rsidRDefault="009D1FF0" w:rsidP="00CC1F2A">
            <w:pPr>
              <w:widowControl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教學設施設備需求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Merge w:val="restart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跨領域/科目協同教學</w:t>
            </w:r>
          </w:p>
        </w:tc>
        <w:tc>
          <w:tcPr>
            <w:tcW w:w="1203" w:type="dxa"/>
            <w:vMerge w:val="restart"/>
          </w:tcPr>
          <w:p w:rsidR="009D1FF0" w:rsidRPr="007F6F6A" w:rsidRDefault="009D1FF0" w:rsidP="00CC1F2A">
            <w:pPr>
              <w:widowControl/>
              <w:rPr>
                <w:rFonts w:ascii="標楷體" w:eastAsia="標楷體" w:hAnsi="標楷體"/>
              </w:rPr>
            </w:pP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備註</w:t>
            </w:r>
          </w:p>
        </w:tc>
      </w:tr>
      <w:tr w:rsidR="009D1FF0" w:rsidRPr="007F6F6A" w:rsidTr="00D07BA2">
        <w:trPr>
          <w:trHeight w:val="1590"/>
        </w:trPr>
        <w:tc>
          <w:tcPr>
            <w:tcW w:w="1612" w:type="dxa"/>
            <w:gridSpan w:val="2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gridSpan w:val="9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98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78" w:type="dxa"/>
            <w:vMerge/>
          </w:tcPr>
          <w:p w:rsidR="009D1FF0" w:rsidRPr="007F6F6A" w:rsidRDefault="009D1FF0" w:rsidP="00CC1F2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</w:tcPr>
          <w:p w:rsidR="009D1FF0" w:rsidRPr="007F6F6A" w:rsidRDefault="009D1FF0" w:rsidP="00CC1F2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06" w:type="dxa"/>
            <w:vMerge/>
          </w:tcPr>
          <w:p w:rsidR="009D1FF0" w:rsidRPr="007F6F6A" w:rsidRDefault="009D1FF0" w:rsidP="00CC1F2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Merge/>
          </w:tcPr>
          <w:p w:rsidR="009D1FF0" w:rsidRPr="007F6F6A" w:rsidRDefault="009D1FF0" w:rsidP="00CC1F2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/>
          </w:tcPr>
          <w:p w:rsidR="009D1FF0" w:rsidRPr="007F6F6A" w:rsidRDefault="009D1FF0" w:rsidP="00CC1F2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 w:val="restart"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一</w:t>
            </w:r>
            <w:r w:rsidRPr="007F6F6A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5461C5">
              <w:rPr>
                <w:rFonts w:ascii="標楷體" w:eastAsia="標楷體" w:hAnsi="標楷體" w:hint="eastAsia"/>
              </w:rPr>
              <w:t>課程簡介</w:t>
            </w:r>
          </w:p>
        </w:tc>
        <w:tc>
          <w:tcPr>
            <w:tcW w:w="1277" w:type="dxa"/>
            <w:gridSpan w:val="8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018" w:type="dxa"/>
            <w:gridSpan w:val="2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006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籤筒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</w:tr>
      <w:tr w:rsidR="009D1FF0" w:rsidRPr="007F6F6A" w:rsidTr="00D07BA2">
        <w:trPr>
          <w:trHeight w:val="55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朋友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你和我</w:t>
            </w:r>
          </w:p>
        </w:tc>
        <w:tc>
          <w:tcPr>
            <w:tcW w:w="1277" w:type="dxa"/>
            <w:gridSpan w:val="8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2a-IV-1:體認人際關係的重要性，學習人際溝通技巧，以正向的態度經營人際關係。</w:t>
            </w:r>
          </w:p>
        </w:tc>
        <w:tc>
          <w:tcPr>
            <w:tcW w:w="1018" w:type="dxa"/>
            <w:gridSpan w:val="2"/>
          </w:tcPr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輔Ac-IV-2:珍惜、尊重與善待各種生命。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輔Dc-IV-1:同理心、人際溝通、衝突管理能力的培養與正向經營人際關</w:t>
            </w:r>
            <w:r w:rsidRPr="00E02EBE">
              <w:rPr>
                <w:rFonts w:ascii="標楷體" w:eastAsia="標楷體" w:hAnsi="標楷體" w:hint="eastAsia"/>
              </w:rPr>
              <w:lastRenderedPageBreak/>
              <w:t>係。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86" w:type="dxa"/>
          </w:tcPr>
          <w:p w:rsidR="009D1FF0" w:rsidRPr="00856086" w:rsidRDefault="009D1FF0" w:rsidP="00CC1F2A">
            <w:pPr>
              <w:rPr>
                <w:rFonts w:eastAsia="標楷體"/>
              </w:rPr>
            </w:pPr>
            <w:r w:rsidRPr="00856086">
              <w:rPr>
                <w:rFonts w:eastAsia="標楷體" w:hint="eastAsia"/>
              </w:rPr>
              <w:t>口頭發表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856086">
              <w:rPr>
                <w:rFonts w:eastAsia="標楷體" w:hint="eastAsia"/>
              </w:rPr>
              <w:t>小組討論</w:t>
            </w:r>
          </w:p>
        </w:tc>
        <w:tc>
          <w:tcPr>
            <w:tcW w:w="100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投影機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簡報筆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</w:tr>
      <w:tr w:rsidR="009D1FF0" w:rsidRPr="007F6F6A" w:rsidTr="00D07BA2">
        <w:trPr>
          <w:trHeight w:val="55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我的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交友觀</w:t>
            </w:r>
          </w:p>
        </w:tc>
        <w:tc>
          <w:tcPr>
            <w:tcW w:w="1277" w:type="dxa"/>
            <w:gridSpan w:val="8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2a-IV-1:體認人際關係的重要性，學習人際溝通技巧，以正向的態度經營人際關係。</w:t>
            </w:r>
          </w:p>
        </w:tc>
        <w:tc>
          <w:tcPr>
            <w:tcW w:w="1018" w:type="dxa"/>
            <w:gridSpan w:val="2"/>
          </w:tcPr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輔Ac-IV-2:珍惜、尊重與善待各種生命。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輔Dc-IV-1:同理心、人際溝通、衝突管理能力的培養與正向經營人際關係。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Pr="00856086" w:rsidRDefault="009D1FF0" w:rsidP="00CC1F2A">
            <w:pPr>
              <w:rPr>
                <w:rFonts w:eastAsia="標楷體"/>
              </w:rPr>
            </w:pPr>
            <w:r w:rsidRPr="00856086">
              <w:rPr>
                <w:rFonts w:eastAsia="標楷體" w:hint="eastAsia"/>
              </w:rPr>
              <w:t>口頭發表</w:t>
            </w:r>
          </w:p>
          <w:p w:rsidR="009D1FF0" w:rsidRDefault="009D1FF0" w:rsidP="00CC1F2A">
            <w:pPr>
              <w:rPr>
                <w:rFonts w:eastAsia="標楷體"/>
              </w:rPr>
            </w:pPr>
            <w:r w:rsidRPr="00856086">
              <w:rPr>
                <w:rFonts w:eastAsia="標楷體" w:hint="eastAsia"/>
              </w:rPr>
              <w:t>小組討論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實作</w:t>
            </w:r>
          </w:p>
        </w:tc>
        <w:tc>
          <w:tcPr>
            <w:tcW w:w="100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投影機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簡報筆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人際線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</w:tr>
      <w:tr w:rsidR="009D1FF0" w:rsidRPr="007F6F6A" w:rsidTr="00D07BA2">
        <w:trPr>
          <w:trHeight w:val="55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友誼</w:t>
            </w:r>
          </w:p>
          <w:p w:rsidR="009D1FF0" w:rsidRPr="00151254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「馨」情</w:t>
            </w:r>
          </w:p>
        </w:tc>
        <w:tc>
          <w:tcPr>
            <w:tcW w:w="1277" w:type="dxa"/>
            <w:gridSpan w:val="8"/>
          </w:tcPr>
          <w:p w:rsidR="009D1FF0" w:rsidRPr="005534B6" w:rsidRDefault="009D1FF0" w:rsidP="00CC1F2A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2b-IV-2 體會參與團體活動的歷程，發揮個人正向影響，並提升團體效能。</w:t>
            </w:r>
          </w:p>
        </w:tc>
        <w:tc>
          <w:tcPr>
            <w:tcW w:w="1018" w:type="dxa"/>
            <w:gridSpan w:val="2"/>
          </w:tcPr>
          <w:p w:rsidR="009D1FF0" w:rsidRPr="005534B6" w:rsidRDefault="009D1FF0" w:rsidP="00CC1F2A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7E1A8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輔Dc-IV-2 團體溝通、互動與工 作效能的提升。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856086">
              <w:rPr>
                <w:rFonts w:ascii="標楷體" w:eastAsia="標楷體" w:hAnsi="標楷體" w:hint="eastAsia"/>
              </w:rPr>
              <w:t>課堂問答</w:t>
            </w:r>
          </w:p>
        </w:tc>
        <w:tc>
          <w:tcPr>
            <w:tcW w:w="100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投影機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簡報筆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小白板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白板筆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</w:tr>
      <w:tr w:rsidR="009D1FF0" w:rsidRPr="007F6F6A" w:rsidTr="00D07BA2">
        <w:trPr>
          <w:trHeight w:val="55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非「思」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不可</w:t>
            </w:r>
          </w:p>
        </w:tc>
        <w:tc>
          <w:tcPr>
            <w:tcW w:w="1277" w:type="dxa"/>
            <w:gridSpan w:val="8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5423B5">
                <w:rPr>
                  <w:rFonts w:ascii="新細明體" w:hAnsi="新細明體"/>
                  <w:snapToGrid w:val="0"/>
                  <w:kern w:val="0"/>
                  <w:sz w:val="18"/>
                  <w:szCs w:val="18"/>
                </w:rPr>
                <w:t>3a</w:t>
              </w:r>
            </w:smartTag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-IV-1 覺察人為或自然環境的危險情境，評估並運用最佳處理策略，以保護自己或他人。</w:t>
            </w:r>
          </w:p>
        </w:tc>
        <w:tc>
          <w:tcPr>
            <w:tcW w:w="1018" w:type="dxa"/>
            <w:gridSpan w:val="2"/>
          </w:tcPr>
          <w:p w:rsidR="009D1FF0" w:rsidRPr="007C7FC7" w:rsidRDefault="009D1FF0" w:rsidP="00CC1F2A">
            <w:pP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7C7FC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輔 Db-IV-1 生活議題的問題解 決、危機因應與克服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                </w:t>
            </w:r>
            <w:r w:rsidRPr="007C7FC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困境的方法。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tabs>
                <w:tab w:val="left" w:pos="4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 w:rsidRPr="00856086">
              <w:rPr>
                <w:rFonts w:ascii="標楷體" w:eastAsia="標楷體" w:hAnsi="標楷體" w:hint="eastAsia"/>
              </w:rPr>
              <w:t>課堂問答</w:t>
            </w:r>
          </w:p>
          <w:p w:rsidR="009D1FF0" w:rsidRPr="007F6F6A" w:rsidRDefault="009D1FF0" w:rsidP="00CC1F2A">
            <w:pPr>
              <w:tabs>
                <w:tab w:val="left" w:pos="45"/>
              </w:tabs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小組積分</w:t>
            </w:r>
          </w:p>
        </w:tc>
        <w:tc>
          <w:tcPr>
            <w:tcW w:w="100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投影機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簡報筆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小白板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白板筆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</w:tr>
      <w:tr w:rsidR="009D1FF0" w:rsidRPr="007F6F6A" w:rsidTr="00D07BA2">
        <w:trPr>
          <w:trHeight w:val="55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網路交友停看聽</w:t>
            </w:r>
          </w:p>
        </w:tc>
        <w:tc>
          <w:tcPr>
            <w:tcW w:w="1277" w:type="dxa"/>
            <w:gridSpan w:val="8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3B5">
                <w:rPr>
                  <w:rFonts w:ascii="新細明體" w:hAnsi="新細明體"/>
                  <w:snapToGrid w:val="0"/>
                  <w:kern w:val="0"/>
                  <w:sz w:val="18"/>
                  <w:szCs w:val="18"/>
                </w:rPr>
                <w:t>3a</w:t>
              </w:r>
            </w:smartTag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-IV-1 覺察人為或自然環境的危險情境，評估並運用最佳處理策略，以保護自己或他人。</w:t>
            </w:r>
          </w:p>
        </w:tc>
        <w:tc>
          <w:tcPr>
            <w:tcW w:w="1018" w:type="dxa"/>
            <w:gridSpan w:val="2"/>
          </w:tcPr>
          <w:p w:rsidR="009D1FF0" w:rsidRPr="007C7FC7" w:rsidRDefault="009D1FF0" w:rsidP="00CC1F2A">
            <w:pP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7C7FC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輔 Db-IV-1 生活議題的問題解 決、危機因應與克服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                </w:t>
            </w:r>
            <w:r w:rsidRPr="007C7FC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困境的方法。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tabs>
                <w:tab w:val="left" w:pos="45"/>
              </w:tabs>
              <w:rPr>
                <w:rFonts w:ascii="標楷體" w:eastAsia="標楷體" w:hAnsi="標楷體"/>
              </w:rPr>
            </w:pPr>
            <w:r w:rsidRPr="00856086">
              <w:rPr>
                <w:rFonts w:ascii="標楷體" w:eastAsia="標楷體" w:hAnsi="標楷體" w:hint="eastAsia"/>
              </w:rPr>
              <w:t>課堂問答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小組積分</w:t>
            </w:r>
          </w:p>
        </w:tc>
        <w:tc>
          <w:tcPr>
            <w:tcW w:w="100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投影機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簡報筆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</w:tr>
      <w:tr w:rsidR="009D1FF0" w:rsidRPr="007F6F6A" w:rsidTr="00D07BA2">
        <w:trPr>
          <w:trHeight w:val="55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「友」所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變卦</w:t>
            </w:r>
          </w:p>
        </w:tc>
        <w:tc>
          <w:tcPr>
            <w:tcW w:w="1277" w:type="dxa"/>
            <w:gridSpan w:val="8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1d-IV-1:覺察個人的心理困擾與影響因素，運</w:t>
            </w:r>
            <w:r w:rsidRPr="00E02EBE">
              <w:rPr>
                <w:rFonts w:ascii="標楷體" w:eastAsia="標楷體" w:hAnsi="標楷體" w:hint="eastAsia"/>
              </w:rPr>
              <w:lastRenderedPageBreak/>
              <w:t>用適當策略或資源，促進心理健康。</w:t>
            </w:r>
          </w:p>
        </w:tc>
        <w:tc>
          <w:tcPr>
            <w:tcW w:w="1018" w:type="dxa"/>
            <w:gridSpan w:val="2"/>
          </w:tcPr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lastRenderedPageBreak/>
              <w:t>輔Da-IV-1:正向思考模式、生</w:t>
            </w:r>
            <w:r w:rsidRPr="00E02EBE">
              <w:rPr>
                <w:rFonts w:ascii="標楷體" w:eastAsia="標楷體" w:hAnsi="標楷體" w:hint="eastAsia"/>
              </w:rPr>
              <w:lastRenderedPageBreak/>
              <w:t>活習慣與態度的培養。</w:t>
            </w:r>
          </w:p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輔Da-IV-2:情緒與壓力的成因、影響與調適。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輔Db-IV-2:重大心理困擾與失落經驗的因應。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86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856086">
              <w:rPr>
                <w:rFonts w:eastAsia="標楷體" w:hint="eastAsia"/>
              </w:rPr>
              <w:t>口頭發表</w:t>
            </w:r>
          </w:p>
        </w:tc>
        <w:tc>
          <w:tcPr>
            <w:tcW w:w="100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投影機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簡報筆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小白板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白板筆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活動單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</w:tr>
      <w:tr w:rsidR="009D1FF0" w:rsidRPr="007F6F6A" w:rsidTr="00D07BA2">
        <w:trPr>
          <w:trHeight w:val="55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和平高手</w:t>
            </w:r>
          </w:p>
        </w:tc>
        <w:tc>
          <w:tcPr>
            <w:tcW w:w="1236" w:type="dxa"/>
            <w:gridSpan w:val="7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1d-IV-1:覺察個人的心理困擾與影響因素，運用適當策略或資源，促進心理健康。</w:t>
            </w:r>
          </w:p>
        </w:tc>
        <w:tc>
          <w:tcPr>
            <w:tcW w:w="1059" w:type="dxa"/>
            <w:gridSpan w:val="3"/>
          </w:tcPr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輔Da-IV-1:正向思考模式、生活習慣與態度的培養。</w:t>
            </w:r>
          </w:p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輔Da-IV-2:情緒與壓力的成因、影響與調適。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輔Db-IV-2:重大心理困擾與失落經驗的因應。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tabs>
                <w:tab w:val="left" w:pos="45"/>
              </w:tabs>
              <w:rPr>
                <w:rFonts w:ascii="標楷體" w:eastAsia="標楷體" w:hAnsi="標楷體"/>
              </w:rPr>
            </w:pPr>
            <w:r w:rsidRPr="00856086">
              <w:rPr>
                <w:rFonts w:ascii="標楷體" w:eastAsia="標楷體" w:hAnsi="標楷體" w:hint="eastAsia"/>
              </w:rPr>
              <w:t>課堂問答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小組積分</w:t>
            </w:r>
          </w:p>
        </w:tc>
        <w:tc>
          <w:tcPr>
            <w:tcW w:w="100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投影機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簡報筆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</w:tr>
      <w:tr w:rsidR="009D1FF0" w:rsidRPr="007F6F6A" w:rsidTr="00D07BA2">
        <w:trPr>
          <w:trHeight w:val="55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Default="009D1FF0" w:rsidP="00CC1F2A">
            <w:pPr>
              <w:autoSpaceDE w:val="0"/>
              <w:autoSpaceDN w:val="0"/>
              <w:snapToGrid w:val="0"/>
              <w:spacing w:line="204" w:lineRule="auto"/>
              <w:ind w:left="232" w:hangingChars="100" w:hanging="232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生涯領航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pacing w:val="-4"/>
              </w:rPr>
              <w:t>儀表板</w:t>
            </w:r>
          </w:p>
        </w:tc>
        <w:tc>
          <w:tcPr>
            <w:tcW w:w="1236" w:type="dxa"/>
            <w:gridSpan w:val="7"/>
          </w:tcPr>
          <w:p w:rsidR="009D1FF0" w:rsidRPr="007F6F6A" w:rsidRDefault="009D1FF0" w:rsidP="00CC1F2A">
            <w:pPr>
              <w:autoSpaceDE w:val="0"/>
              <w:autoSpaceDN w:val="0"/>
              <w:snapToGrid w:val="0"/>
              <w:spacing w:line="20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FB1E48">
              <w:rPr>
                <w:rFonts w:ascii="標楷體" w:eastAsia="標楷體" w:hAnsi="標楷體" w:hint="eastAsia"/>
              </w:rPr>
              <w:t>2c-IV-1 善用各項資源，妥善計 畫與執行個人生活中重                    要事務。</w:t>
            </w:r>
          </w:p>
        </w:tc>
        <w:tc>
          <w:tcPr>
            <w:tcW w:w="1059" w:type="dxa"/>
            <w:gridSpan w:val="3"/>
          </w:tcPr>
          <w:p w:rsidR="009D1FF0" w:rsidRPr="007F6F6A" w:rsidRDefault="009D1FF0" w:rsidP="00CC1F2A">
            <w:pPr>
              <w:autoSpaceDE w:val="0"/>
              <w:autoSpaceDN w:val="0"/>
              <w:snapToGrid w:val="0"/>
              <w:spacing w:line="20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FB1E48">
              <w:rPr>
                <w:rFonts w:ascii="標楷體" w:eastAsia="標楷體" w:hAnsi="標楷體" w:hint="eastAsia"/>
              </w:rPr>
              <w:t>輔 Bb-IV-2   學習資源探索與資 訊整合運用。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Pr="009D7082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9D7082">
              <w:rPr>
                <w:rFonts w:ascii="標楷體" w:eastAsia="標楷體" w:hAnsi="標楷體" w:hint="eastAsia"/>
              </w:rPr>
              <w:t>實作評量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9D7082">
              <w:rPr>
                <w:rFonts w:ascii="標楷體" w:eastAsia="標楷體" w:hAnsi="標楷體" w:hint="eastAsia"/>
              </w:rPr>
              <w:t>態度評定</w:t>
            </w:r>
          </w:p>
        </w:tc>
        <w:tc>
          <w:tcPr>
            <w:tcW w:w="1006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Default="009D1FF0" w:rsidP="00CC1F2A">
            <w:pPr>
              <w:ind w:left="332" w:hanging="332"/>
              <w:rPr>
                <w:rFonts w:ascii="標楷體" w:eastAsia="標楷體" w:hAnsi="標楷體" w:cs="Arial"/>
              </w:rPr>
            </w:pPr>
            <w:r w:rsidRPr="00143CC7">
              <w:rPr>
                <w:rFonts w:ascii="標楷體" w:eastAsia="標楷體" w:hAnsi="標楷體" w:cs="Arial" w:hint="eastAsia"/>
              </w:rPr>
              <w:t>生涯發展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資訊教育</w:t>
            </w:r>
          </w:p>
        </w:tc>
      </w:tr>
      <w:tr w:rsidR="009D1FF0" w:rsidRPr="007F6F6A" w:rsidTr="00D07BA2">
        <w:trPr>
          <w:trHeight w:val="55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10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性向測驗(一)</w:t>
            </w:r>
          </w:p>
        </w:tc>
        <w:tc>
          <w:tcPr>
            <w:tcW w:w="1236" w:type="dxa"/>
            <w:gridSpan w:val="7"/>
          </w:tcPr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1c-IV-1</w:t>
            </w:r>
            <w:r w:rsidRPr="005423B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澄清個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人價值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觀，並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統整個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人能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力、特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質、家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人期許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及相關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生涯與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升學資</w:t>
            </w:r>
          </w:p>
          <w:p w:rsidR="009D1FF0" w:rsidRPr="006C21D4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訊。</w:t>
            </w:r>
          </w:p>
        </w:tc>
        <w:tc>
          <w:tcPr>
            <w:tcW w:w="1059" w:type="dxa"/>
            <w:gridSpan w:val="3"/>
          </w:tcPr>
          <w:p w:rsidR="009D1FF0" w:rsidRPr="006C21D4" w:rsidRDefault="009D1FF0" w:rsidP="00CC1F2A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輔Aa-IV-1 自我探索的方法、經驗與</w:t>
            </w: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態度。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86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232AEA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00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測驗題本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測驗紙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232AEA">
              <w:rPr>
                <w:rFonts w:ascii="標楷體" w:eastAsia="標楷體" w:hAnsi="標楷體" w:cs="Arial" w:hint="eastAsia"/>
              </w:rPr>
              <w:t>生涯發展</w:t>
            </w:r>
          </w:p>
        </w:tc>
      </w:tr>
      <w:tr w:rsidR="009D1FF0" w:rsidRPr="007F6F6A" w:rsidTr="00D07BA2">
        <w:trPr>
          <w:trHeight w:val="58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11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性向測驗(</w:t>
            </w:r>
            <w:r>
              <w:rPr>
                <w:rFonts w:ascii="標楷體" w:eastAsia="標楷體" w:hAnsi="標楷體" w:hint="eastAsia"/>
              </w:rPr>
              <w:t>二</w:t>
            </w:r>
            <w:r w:rsidRPr="001512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36" w:type="dxa"/>
            <w:gridSpan w:val="7"/>
          </w:tcPr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1c-IV-1</w:t>
            </w:r>
            <w:r w:rsidRPr="005423B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澄清個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人價值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觀，並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統整個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人能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力、特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質、家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人期許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及相關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生涯與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升學資</w:t>
            </w:r>
          </w:p>
          <w:p w:rsidR="009D1FF0" w:rsidRPr="006C21D4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訊。</w:t>
            </w:r>
          </w:p>
        </w:tc>
        <w:tc>
          <w:tcPr>
            <w:tcW w:w="1059" w:type="dxa"/>
            <w:gridSpan w:val="3"/>
          </w:tcPr>
          <w:p w:rsidR="009D1FF0" w:rsidRPr="006C21D4" w:rsidRDefault="009D1FF0" w:rsidP="00CC1F2A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輔Aa-IV-1 自我探索的方法、經驗與態度。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232AEA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00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測驗題本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測驗紙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232AEA">
              <w:rPr>
                <w:rFonts w:ascii="標楷體" w:eastAsia="標楷體" w:hAnsi="標楷體" w:cs="Arial" w:hint="eastAsia"/>
              </w:rPr>
              <w:t>生涯發展</w:t>
            </w:r>
          </w:p>
        </w:tc>
      </w:tr>
      <w:tr w:rsidR="009D1FF0" w:rsidRPr="007F6F6A" w:rsidTr="00D07BA2">
        <w:trPr>
          <w:trHeight w:val="58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12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生涯檔案</w:t>
            </w:r>
          </w:p>
        </w:tc>
        <w:tc>
          <w:tcPr>
            <w:tcW w:w="1236" w:type="dxa"/>
            <w:gridSpan w:val="7"/>
          </w:tcPr>
          <w:p w:rsidR="009D1FF0" w:rsidRPr="007F6F6A" w:rsidRDefault="009D1FF0" w:rsidP="00CC1F2A">
            <w:pPr>
              <w:autoSpaceDE w:val="0"/>
              <w:autoSpaceDN w:val="0"/>
              <w:snapToGrid w:val="0"/>
              <w:spacing w:line="20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FB1E48">
              <w:rPr>
                <w:rFonts w:ascii="標楷體" w:eastAsia="標楷體" w:hAnsi="標楷體" w:hint="eastAsia"/>
              </w:rPr>
              <w:t>2c-IV-1 善用各項資源，妥善計 畫與執行個人生活中重                    要事務。</w:t>
            </w:r>
          </w:p>
        </w:tc>
        <w:tc>
          <w:tcPr>
            <w:tcW w:w="1059" w:type="dxa"/>
            <w:gridSpan w:val="3"/>
          </w:tcPr>
          <w:p w:rsidR="009D1FF0" w:rsidRPr="007F6F6A" w:rsidRDefault="009D1FF0" w:rsidP="00CC1F2A">
            <w:pPr>
              <w:autoSpaceDE w:val="0"/>
              <w:autoSpaceDN w:val="0"/>
              <w:snapToGrid w:val="0"/>
              <w:spacing w:line="20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FB1E48">
              <w:rPr>
                <w:rFonts w:ascii="標楷體" w:eastAsia="標楷體" w:hAnsi="標楷體" w:hint="eastAsia"/>
              </w:rPr>
              <w:t>輔 Bb-IV-2   學習資源探索與資 訊整合運用。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</w:t>
            </w:r>
          </w:p>
        </w:tc>
        <w:tc>
          <w:tcPr>
            <w:tcW w:w="1006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檔案評量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生命教育</w:t>
            </w:r>
          </w:p>
        </w:tc>
      </w:tr>
      <w:tr w:rsidR="009D1FF0" w:rsidRPr="007F6F6A" w:rsidTr="00D07BA2">
        <w:trPr>
          <w:trHeight w:val="58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13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情緒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追追追</w:t>
            </w:r>
          </w:p>
        </w:tc>
        <w:tc>
          <w:tcPr>
            <w:tcW w:w="1236" w:type="dxa"/>
            <w:gridSpan w:val="7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1d-IV-1:覺察個人的心理困擾與影響因素，運用適當策略或資源，促進心理健康。</w:t>
            </w:r>
          </w:p>
        </w:tc>
        <w:tc>
          <w:tcPr>
            <w:tcW w:w="1059" w:type="dxa"/>
            <w:gridSpan w:val="3"/>
          </w:tcPr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輔Da-IV-1:正向思考模式、生活習慣與態度的培養。</w:t>
            </w:r>
          </w:p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輔Da-IV-2:</w:t>
            </w:r>
            <w:r w:rsidRPr="00E02EBE">
              <w:rPr>
                <w:rFonts w:ascii="標楷體" w:eastAsia="標楷體" w:hAnsi="標楷體" w:hint="eastAsia"/>
              </w:rPr>
              <w:lastRenderedPageBreak/>
              <w:t>情緒與壓力的成因、影響與調適。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輔Db-IV-2:重大心理困擾與失落經驗的因應。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tabs>
                <w:tab w:val="left" w:pos="45"/>
              </w:tabs>
              <w:rPr>
                <w:rFonts w:ascii="標楷體" w:eastAsia="標楷體" w:hAnsi="標楷體"/>
              </w:rPr>
            </w:pPr>
            <w:r w:rsidRPr="00856086">
              <w:rPr>
                <w:rFonts w:ascii="標楷體" w:eastAsia="標楷體" w:hAnsi="標楷體" w:hint="eastAsia"/>
              </w:rPr>
              <w:t>課堂問答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小組積分</w:t>
            </w:r>
          </w:p>
        </w:tc>
        <w:tc>
          <w:tcPr>
            <w:tcW w:w="100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投影機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簡報筆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喜怒哀樂糖果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</w:tr>
      <w:tr w:rsidR="009D1FF0" w:rsidRPr="007F6F6A" w:rsidTr="00D07BA2">
        <w:trPr>
          <w:trHeight w:val="58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陽光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「心」配方</w:t>
            </w:r>
          </w:p>
        </w:tc>
        <w:tc>
          <w:tcPr>
            <w:tcW w:w="1236" w:type="dxa"/>
            <w:gridSpan w:val="7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1d-IV-1:覺察個人的心理困擾與影響因素，運用適當策略或資源，促進心理健康。</w:t>
            </w:r>
          </w:p>
        </w:tc>
        <w:tc>
          <w:tcPr>
            <w:tcW w:w="1059" w:type="dxa"/>
            <w:gridSpan w:val="3"/>
          </w:tcPr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輔Da-IV-1:正向思考模式、生活習慣與態度的培養。</w:t>
            </w:r>
          </w:p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輔Da-IV-2:情緒與壓力的成因、影響與調適。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輔Db-IV-2:重大心理困擾與失落經驗的因應。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tabs>
                <w:tab w:val="left" w:pos="45"/>
              </w:tabs>
              <w:rPr>
                <w:rFonts w:ascii="標楷體" w:eastAsia="標楷體" w:hAnsi="標楷體"/>
              </w:rPr>
            </w:pPr>
            <w:r w:rsidRPr="00856086">
              <w:rPr>
                <w:rFonts w:ascii="標楷體" w:eastAsia="標楷體" w:hAnsi="標楷體" w:hint="eastAsia"/>
              </w:rPr>
              <w:t>課堂問答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小組積分</w:t>
            </w:r>
          </w:p>
        </w:tc>
        <w:tc>
          <w:tcPr>
            <w:tcW w:w="100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投影機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簡報筆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活動單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</w:tr>
      <w:tr w:rsidR="009D1FF0" w:rsidRPr="007F6F6A" w:rsidTr="00D07BA2">
        <w:trPr>
          <w:trHeight w:val="58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15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走過失落</w:t>
            </w:r>
          </w:p>
        </w:tc>
        <w:tc>
          <w:tcPr>
            <w:tcW w:w="1236" w:type="dxa"/>
            <w:gridSpan w:val="7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1d-IV-1:覺察個人的心理困擾與影響因素，運用適當策略或資源，促進心理健康。</w:t>
            </w:r>
          </w:p>
        </w:tc>
        <w:tc>
          <w:tcPr>
            <w:tcW w:w="1059" w:type="dxa"/>
            <w:gridSpan w:val="3"/>
          </w:tcPr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輔Da-IV-1:正向思考模式、生活習慣與態度的培養。</w:t>
            </w:r>
          </w:p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輔Da-IV-2:情緒與壓力的成因、影響與調適。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輔Db-IV-2:</w:t>
            </w:r>
            <w:r w:rsidRPr="00E02EBE">
              <w:rPr>
                <w:rFonts w:ascii="標楷體" w:eastAsia="標楷體" w:hAnsi="標楷體" w:hint="eastAsia"/>
              </w:rPr>
              <w:lastRenderedPageBreak/>
              <w:t>重大心理困擾與失落經驗的因應。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tabs>
                <w:tab w:val="left" w:pos="45"/>
              </w:tabs>
              <w:rPr>
                <w:rFonts w:ascii="標楷體" w:eastAsia="標楷體" w:hAnsi="標楷體"/>
              </w:rPr>
            </w:pPr>
            <w:r w:rsidRPr="00856086">
              <w:rPr>
                <w:rFonts w:ascii="標楷體" w:eastAsia="標楷體" w:hAnsi="標楷體" w:hint="eastAsia"/>
              </w:rPr>
              <w:t>課堂問答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小組積分</w:t>
            </w:r>
          </w:p>
        </w:tc>
        <w:tc>
          <w:tcPr>
            <w:tcW w:w="100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投影機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簡報筆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活動單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小白板組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Default="009D1FF0" w:rsidP="00CC1F2A">
            <w:pPr>
              <w:spacing w:line="360" w:lineRule="exact"/>
              <w:rPr>
                <w:rFonts w:ascii="標楷體" w:eastAsia="標楷體" w:hAnsi="標楷體" w:cs="Arial"/>
              </w:rPr>
            </w:pPr>
            <w:r w:rsidRPr="00143CC7">
              <w:rPr>
                <w:rFonts w:ascii="標楷體" w:eastAsia="標楷體" w:hAnsi="標楷體" w:cs="Arial" w:hint="eastAsia"/>
              </w:rPr>
              <w:t>生涯發展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家庭教育</w:t>
            </w:r>
          </w:p>
        </w:tc>
      </w:tr>
      <w:tr w:rsidR="009D1FF0" w:rsidRPr="007F6F6A" w:rsidTr="00D07BA2">
        <w:trPr>
          <w:trHeight w:val="58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16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新編多元性向測驗解釋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236" w:type="dxa"/>
            <w:gridSpan w:val="7"/>
          </w:tcPr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1c-IV-1</w:t>
            </w:r>
            <w:r w:rsidRPr="005423B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澄清個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人價值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觀，並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統整個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人能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力、特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質、家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人期許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及相關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生涯與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升學資</w:t>
            </w:r>
          </w:p>
          <w:p w:rsidR="009D1FF0" w:rsidRPr="006C21D4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訊。</w:t>
            </w:r>
          </w:p>
        </w:tc>
        <w:tc>
          <w:tcPr>
            <w:tcW w:w="1059" w:type="dxa"/>
            <w:gridSpan w:val="3"/>
          </w:tcPr>
          <w:p w:rsidR="009D1FF0" w:rsidRPr="006C21D4" w:rsidRDefault="009D1FF0" w:rsidP="00CC1F2A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輔Aa-IV-1 自我探索的方法、經驗與態度。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測驗結果報表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學習平衡單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AC6FF8" w:rsidRDefault="009D1FF0" w:rsidP="00CC1F2A">
            <w:pPr>
              <w:spacing w:line="360" w:lineRule="exact"/>
              <w:rPr>
                <w:rFonts w:ascii="標楷體" w:eastAsia="標楷體" w:hAnsi="標楷體" w:cs="Arial"/>
              </w:rPr>
            </w:pPr>
            <w:r w:rsidRPr="00143CC7">
              <w:rPr>
                <w:rFonts w:ascii="標楷體" w:eastAsia="標楷體" w:hAnsi="標楷體" w:cs="Arial" w:hint="eastAsia"/>
              </w:rPr>
              <w:t>生涯發展</w:t>
            </w:r>
          </w:p>
        </w:tc>
      </w:tr>
      <w:tr w:rsidR="009D1FF0" w:rsidRPr="007F6F6A" w:rsidTr="00D07BA2">
        <w:trPr>
          <w:trHeight w:val="58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Default="009D1FF0" w:rsidP="00CC1F2A">
            <w:r w:rsidRPr="00E202C0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7</w:t>
            </w:r>
            <w:r w:rsidRPr="00E202C0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新編多元性向測驗解釋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6" w:type="dxa"/>
            <w:gridSpan w:val="7"/>
          </w:tcPr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1c-IV-1</w:t>
            </w:r>
            <w:r w:rsidRPr="005423B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澄清個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人價值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觀，並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統整個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人能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力、特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質、家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人期許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及相關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生涯與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升學資</w:t>
            </w:r>
          </w:p>
          <w:p w:rsidR="009D1FF0" w:rsidRPr="006C21D4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訊。</w:t>
            </w:r>
          </w:p>
        </w:tc>
        <w:tc>
          <w:tcPr>
            <w:tcW w:w="1059" w:type="dxa"/>
            <w:gridSpan w:val="3"/>
          </w:tcPr>
          <w:p w:rsidR="009D1FF0" w:rsidRPr="006C21D4" w:rsidRDefault="009D1FF0" w:rsidP="00CC1F2A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輔Aa-IV-1 自我探索的方法、經驗與態度。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測驗結果報表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學習平衡單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AC6FF8" w:rsidRDefault="009D1FF0" w:rsidP="00CC1F2A">
            <w:pPr>
              <w:spacing w:line="360" w:lineRule="exact"/>
              <w:rPr>
                <w:rFonts w:ascii="標楷體" w:eastAsia="標楷體" w:hAnsi="標楷體" w:cs="Arial"/>
              </w:rPr>
            </w:pPr>
            <w:r w:rsidRPr="00143CC7">
              <w:rPr>
                <w:rFonts w:ascii="標楷體" w:eastAsia="標楷體" w:hAnsi="標楷體" w:cs="Arial" w:hint="eastAsia"/>
              </w:rPr>
              <w:t>生涯發展</w:t>
            </w:r>
          </w:p>
        </w:tc>
      </w:tr>
      <w:tr w:rsidR="009D1FF0" w:rsidRPr="007F6F6A" w:rsidTr="00D07BA2">
        <w:trPr>
          <w:trHeight w:val="58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Default="009D1FF0" w:rsidP="00CC1F2A">
            <w:r w:rsidRPr="00E202C0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8</w:t>
            </w:r>
            <w:r w:rsidRPr="00E202C0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生命旅程</w:t>
            </w:r>
          </w:p>
        </w:tc>
        <w:tc>
          <w:tcPr>
            <w:tcW w:w="1211" w:type="dxa"/>
            <w:gridSpan w:val="6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1d-IV-2:探索生命的意義與價值，尊重及珍惜自己與他人生命，並協助他人。</w:t>
            </w:r>
          </w:p>
        </w:tc>
        <w:tc>
          <w:tcPr>
            <w:tcW w:w="1084" w:type="dxa"/>
            <w:gridSpan w:val="4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輔Ac-IV-1:生命歷程、生命意義與價值的探索。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課堂問答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活動單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小白板組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</w:t>
            </w:r>
          </w:p>
        </w:tc>
      </w:tr>
      <w:tr w:rsidR="009D1FF0" w:rsidRPr="007F6F6A" w:rsidTr="00D07BA2">
        <w:trPr>
          <w:trHeight w:val="585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Default="009D1FF0" w:rsidP="00CC1F2A">
            <w:r w:rsidRPr="00E202C0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9</w:t>
            </w:r>
            <w:r w:rsidRPr="00E202C0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生命的寶藏</w:t>
            </w:r>
          </w:p>
        </w:tc>
        <w:tc>
          <w:tcPr>
            <w:tcW w:w="1169" w:type="dxa"/>
            <w:gridSpan w:val="5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1d-IV-2:探索生命</w:t>
            </w:r>
            <w:r w:rsidRPr="00E02EBE">
              <w:rPr>
                <w:rFonts w:ascii="標楷體" w:eastAsia="標楷體" w:hAnsi="標楷體" w:hint="eastAsia"/>
              </w:rPr>
              <w:lastRenderedPageBreak/>
              <w:t>的意義與價值，尊重及珍惜自己與他人生命，並協助他人。</w:t>
            </w:r>
          </w:p>
        </w:tc>
        <w:tc>
          <w:tcPr>
            <w:tcW w:w="1126" w:type="dxa"/>
            <w:gridSpan w:val="5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lastRenderedPageBreak/>
              <w:t>輔Ac-IV-1:</w:t>
            </w:r>
            <w:r w:rsidRPr="00E02EBE">
              <w:rPr>
                <w:rFonts w:ascii="標楷體" w:eastAsia="標楷體" w:hAnsi="標楷體" w:hint="eastAsia"/>
              </w:rPr>
              <w:lastRenderedPageBreak/>
              <w:t>生命歷程、生命意義與價值的探索。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課堂問答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口頭報告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活動單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小白板組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</w:t>
            </w:r>
          </w:p>
        </w:tc>
      </w:tr>
      <w:tr w:rsidR="009D1FF0" w:rsidRPr="007F6F6A" w:rsidTr="00D07BA2">
        <w:trPr>
          <w:trHeight w:val="540"/>
        </w:trPr>
        <w:tc>
          <w:tcPr>
            <w:tcW w:w="667" w:type="dxa"/>
            <w:vMerge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職業訪談作業說明</w:t>
            </w:r>
          </w:p>
        </w:tc>
        <w:tc>
          <w:tcPr>
            <w:tcW w:w="1169" w:type="dxa"/>
            <w:gridSpan w:val="5"/>
          </w:tcPr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1c-IV-1</w:t>
            </w:r>
            <w:r w:rsidRPr="005423B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澄清個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人價值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觀，並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統整個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人能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力、特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質、家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人期許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及相關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生涯與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升學資</w:t>
            </w:r>
          </w:p>
          <w:p w:rsidR="009D1FF0" w:rsidRPr="006C21D4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訊。</w:t>
            </w:r>
          </w:p>
        </w:tc>
        <w:tc>
          <w:tcPr>
            <w:tcW w:w="1126" w:type="dxa"/>
            <w:gridSpan w:val="5"/>
          </w:tcPr>
          <w:p w:rsidR="009D1FF0" w:rsidRPr="006C21D4" w:rsidRDefault="009D1FF0" w:rsidP="00CC1F2A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輔Aa-IV-1 自我探索的方法、經驗與態度。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課堂問答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Pr="00900C0F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寒假作業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AC6FF8" w:rsidRDefault="009D1FF0" w:rsidP="00CC1F2A">
            <w:pPr>
              <w:spacing w:line="360" w:lineRule="exact"/>
              <w:rPr>
                <w:rFonts w:ascii="標楷體" w:eastAsia="標楷體" w:hAnsi="標楷體" w:cs="Arial"/>
              </w:rPr>
            </w:pPr>
            <w:r w:rsidRPr="00143CC7">
              <w:rPr>
                <w:rFonts w:ascii="標楷體" w:eastAsia="標楷體" w:hAnsi="標楷體" w:cs="Arial" w:hint="eastAsia"/>
              </w:rPr>
              <w:t>生涯發展</w:t>
            </w:r>
          </w:p>
        </w:tc>
      </w:tr>
      <w:tr w:rsidR="009D1FF0" w:rsidRPr="007F6F6A" w:rsidTr="00D07BA2">
        <w:trPr>
          <w:trHeight w:val="570"/>
        </w:trPr>
        <w:tc>
          <w:tcPr>
            <w:tcW w:w="667" w:type="dxa"/>
            <w:vMerge w:val="restart"/>
            <w:textDirection w:val="tbRlV"/>
            <w:vAlign w:val="center"/>
          </w:tcPr>
          <w:p w:rsidR="009D1FF0" w:rsidRPr="007F6F6A" w:rsidRDefault="009D1FF0" w:rsidP="00CC1F2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二</w:t>
            </w:r>
            <w:r w:rsidRPr="007F6F6A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990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5461C5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介紹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互助與共好</w:t>
            </w:r>
          </w:p>
        </w:tc>
        <w:tc>
          <w:tcPr>
            <w:tcW w:w="1169" w:type="dxa"/>
            <w:gridSpan w:val="5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846EA">
              <w:rPr>
                <w:rFonts w:ascii="標楷體" w:eastAsia="標楷體" w:hAnsi="標楷體" w:hint="eastAsia"/>
              </w:rPr>
              <w:t>2b-IV-1 參與各項團體活動，與 他人有效溝通與合作， 並負責完成分內工作</w:t>
            </w:r>
          </w:p>
        </w:tc>
        <w:tc>
          <w:tcPr>
            <w:tcW w:w="1126" w:type="dxa"/>
            <w:gridSpan w:val="5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846EA">
              <w:rPr>
                <w:rFonts w:ascii="標楷體" w:eastAsia="標楷體" w:hAnsi="標楷體" w:hint="eastAsia"/>
              </w:rPr>
              <w:t>輔 Dc-IV-2 團體溝通、互動與工 作效能的提升。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課堂態度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豬朋狗友桌遊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職業訪談報告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144" w:type="dxa"/>
            <w:gridSpan w:val="4"/>
          </w:tcPr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1c-IV-1</w:t>
            </w:r>
            <w:r w:rsidRPr="005423B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澄清個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人價值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觀，並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統整個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人能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力、特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質、家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人期許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及相關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生涯與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升學資</w:t>
            </w:r>
          </w:p>
          <w:p w:rsidR="009D1FF0" w:rsidRPr="006C21D4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訊。</w:t>
            </w:r>
          </w:p>
        </w:tc>
        <w:tc>
          <w:tcPr>
            <w:tcW w:w="1151" w:type="dxa"/>
            <w:gridSpan w:val="6"/>
          </w:tcPr>
          <w:p w:rsidR="009D1FF0" w:rsidRPr="006C21D4" w:rsidRDefault="009D1FF0" w:rsidP="00CC1F2A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輔Aa-IV-1 自我探索的方法、經驗與態度。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小組報告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Pr="00900C0F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寒假作業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AC6FF8" w:rsidRDefault="009D1FF0" w:rsidP="00CC1F2A">
            <w:pPr>
              <w:spacing w:line="360" w:lineRule="exact"/>
              <w:rPr>
                <w:rFonts w:ascii="標楷體" w:eastAsia="標楷體" w:hAnsi="標楷體" w:cs="Arial"/>
              </w:rPr>
            </w:pPr>
            <w:r w:rsidRPr="00143CC7">
              <w:rPr>
                <w:rFonts w:ascii="標楷體" w:eastAsia="標楷體" w:hAnsi="標楷體" w:cs="Arial" w:hint="eastAsia"/>
              </w:rPr>
              <w:t>生涯發展</w:t>
            </w: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職業訪談報告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144" w:type="dxa"/>
            <w:gridSpan w:val="4"/>
          </w:tcPr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1c-IV-1</w:t>
            </w:r>
            <w:r w:rsidRPr="005423B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澄清個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人價值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觀，並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統整個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人能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力、特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質、家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人期許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及相關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生涯與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升學資</w:t>
            </w:r>
          </w:p>
          <w:p w:rsidR="009D1FF0" w:rsidRPr="006C21D4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訊。</w:t>
            </w:r>
          </w:p>
        </w:tc>
        <w:tc>
          <w:tcPr>
            <w:tcW w:w="1151" w:type="dxa"/>
            <w:gridSpan w:val="6"/>
          </w:tcPr>
          <w:p w:rsidR="009D1FF0" w:rsidRPr="006C21D4" w:rsidRDefault="009D1FF0" w:rsidP="00CC1F2A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輔Aa-IV-1 自我探索的方法、經驗與態度。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小組報告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Pr="00900C0F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寒假作業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AC6FF8" w:rsidRDefault="009D1FF0" w:rsidP="00CC1F2A">
            <w:pPr>
              <w:spacing w:line="360" w:lineRule="exact"/>
              <w:rPr>
                <w:rFonts w:ascii="標楷體" w:eastAsia="標楷體" w:hAnsi="標楷體" w:cs="Arial"/>
              </w:rPr>
            </w:pPr>
            <w:r w:rsidRPr="00143CC7">
              <w:rPr>
                <w:rFonts w:ascii="標楷體" w:eastAsia="標楷體" w:hAnsi="標楷體" w:cs="Arial" w:hint="eastAsia"/>
              </w:rPr>
              <w:t>生涯發展</w:t>
            </w: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2A7158" w:rsidRDefault="009D1FF0" w:rsidP="00CC1F2A">
            <w:pPr>
              <w:rPr>
                <w:rFonts w:ascii="Times New Roman" w:eastAsia="標楷體" w:hAnsi="Times New Roman"/>
              </w:rPr>
            </w:pPr>
            <w:r w:rsidRPr="00151254">
              <w:rPr>
                <w:rFonts w:ascii="標楷體" w:eastAsia="標楷體" w:hAnsi="標楷體" w:hint="eastAsia"/>
              </w:rPr>
              <w:t>性別觀察家</w:t>
            </w:r>
          </w:p>
        </w:tc>
        <w:tc>
          <w:tcPr>
            <w:tcW w:w="1144" w:type="dxa"/>
            <w:gridSpan w:val="4"/>
          </w:tcPr>
          <w:p w:rsidR="009D1FF0" w:rsidRPr="007F1DDF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2a-IV-1:體認人際關係的重要性，學習人際溝通技巧，以正向的態度經營人際關係。</w:t>
            </w:r>
          </w:p>
        </w:tc>
        <w:tc>
          <w:tcPr>
            <w:tcW w:w="1151" w:type="dxa"/>
            <w:gridSpan w:val="6"/>
          </w:tcPr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輔Ac-IV-2:珍惜、尊重與善待各種生命。</w:t>
            </w:r>
          </w:p>
          <w:p w:rsidR="009D1FF0" w:rsidRPr="007F1DDF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輔Dc-IV-1:同理心、人際溝通、衝突管理能力的培養與正向經營人際關係。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Pr="00856086" w:rsidRDefault="009D1FF0" w:rsidP="00CC1F2A">
            <w:pPr>
              <w:rPr>
                <w:rFonts w:eastAsia="標楷體"/>
              </w:rPr>
            </w:pPr>
            <w:r w:rsidRPr="00856086">
              <w:rPr>
                <w:rFonts w:eastAsia="標楷體" w:hint="eastAsia"/>
              </w:rPr>
              <w:t>口頭發表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856086">
              <w:rPr>
                <w:rFonts w:eastAsia="標楷體" w:hint="eastAsia"/>
              </w:rPr>
              <w:t>小組討論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活動單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性別平等教育</w:t>
            </w: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玫瑰少年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144" w:type="dxa"/>
            <w:gridSpan w:val="4"/>
          </w:tcPr>
          <w:p w:rsidR="009D1FF0" w:rsidRPr="007F1DDF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1d-IV-2:探索生命的意義與價值，尊重及珍惜自己與他人生命，並協助他人。</w:t>
            </w:r>
          </w:p>
        </w:tc>
        <w:tc>
          <w:tcPr>
            <w:tcW w:w="1151" w:type="dxa"/>
            <w:gridSpan w:val="6"/>
          </w:tcPr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輔Ac-IV-2:珍惜、尊重與善待各種生命。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輔Dc-IV-1:同理心、人際溝通、衝突管理能力的培養與正向經</w:t>
            </w:r>
            <w:r w:rsidRPr="00E02EBE">
              <w:rPr>
                <w:rFonts w:ascii="標楷體" w:eastAsia="標楷體" w:hAnsi="標楷體" w:hint="eastAsia"/>
              </w:rPr>
              <w:lastRenderedPageBreak/>
              <w:t>營人際關係。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86" w:type="dxa"/>
          </w:tcPr>
          <w:p w:rsidR="009D1FF0" w:rsidRPr="00856086" w:rsidRDefault="009D1FF0" w:rsidP="00CC1F2A">
            <w:pPr>
              <w:rPr>
                <w:rFonts w:eastAsia="標楷體"/>
              </w:rPr>
            </w:pPr>
            <w:r w:rsidRPr="00856086">
              <w:rPr>
                <w:rFonts w:eastAsia="標楷體" w:hint="eastAsia"/>
              </w:rPr>
              <w:t>口頭發表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856086">
              <w:rPr>
                <w:rFonts w:eastAsia="標楷體" w:hint="eastAsia"/>
              </w:rPr>
              <w:t>小組討論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活動單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性別平等教育</w:t>
            </w: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玫瑰少年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144" w:type="dxa"/>
            <w:gridSpan w:val="4"/>
          </w:tcPr>
          <w:p w:rsidR="009D1FF0" w:rsidRPr="007F1DDF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1d-IV-2:探索生命的意義與價值，尊重及珍惜自己與他人生命，並協助他人。</w:t>
            </w:r>
          </w:p>
        </w:tc>
        <w:tc>
          <w:tcPr>
            <w:tcW w:w="1151" w:type="dxa"/>
            <w:gridSpan w:val="6"/>
          </w:tcPr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輔Ac-IV-2:珍惜、尊重與善待各種生命。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輔Dc-IV-1:同理心、人際溝通、衝突管理能力的培養與正向經營人際關係。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Pr="00856086" w:rsidRDefault="009D1FF0" w:rsidP="00CC1F2A">
            <w:pPr>
              <w:rPr>
                <w:rFonts w:eastAsia="標楷體"/>
              </w:rPr>
            </w:pPr>
            <w:r w:rsidRPr="00856086">
              <w:rPr>
                <w:rFonts w:eastAsia="標楷體" w:hint="eastAsia"/>
              </w:rPr>
              <w:t>口頭發表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856086">
              <w:rPr>
                <w:rFonts w:eastAsia="標楷體" w:hint="eastAsia"/>
              </w:rPr>
              <w:t>小組討論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活動單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Align w:val="center"/>
          </w:tcPr>
          <w:p w:rsidR="009D1FF0" w:rsidRPr="002A7158" w:rsidRDefault="009D1FF0" w:rsidP="00CC1F2A">
            <w:pPr>
              <w:ind w:left="284" w:hanging="28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性別平等教育</w:t>
            </w: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第一次段考彈性時間</w:t>
            </w:r>
          </w:p>
        </w:tc>
        <w:tc>
          <w:tcPr>
            <w:tcW w:w="1102" w:type="dxa"/>
            <w:gridSpan w:val="3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7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006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Align w:val="center"/>
          </w:tcPr>
          <w:p w:rsidR="009D1FF0" w:rsidRPr="002A7158" w:rsidRDefault="009D1FF0" w:rsidP="00CC1F2A">
            <w:pPr>
              <w:ind w:left="284" w:hanging="284"/>
              <w:rPr>
                <w:rFonts w:ascii="Times New Roman" w:eastAsia="標楷體" w:hAnsi="Times New Roman"/>
              </w:rPr>
            </w:pP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性別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萬花筒</w:t>
            </w:r>
          </w:p>
        </w:tc>
        <w:tc>
          <w:tcPr>
            <w:tcW w:w="1102" w:type="dxa"/>
            <w:gridSpan w:val="3"/>
          </w:tcPr>
          <w:p w:rsidR="009D1FF0" w:rsidRPr="007F1DDF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1d-IV-2:探索生命的意義與價值，尊重及珍惜自己與他人生命，並協助他人。</w:t>
            </w:r>
          </w:p>
        </w:tc>
        <w:tc>
          <w:tcPr>
            <w:tcW w:w="1193" w:type="dxa"/>
            <w:gridSpan w:val="7"/>
          </w:tcPr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輔Ac-IV-2:珍惜、尊重與善待各種生命。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輔Dc-IV-1:同理心、人際溝通、衝突管理能力的培養與正向經營人際關係。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Pr="00856086" w:rsidRDefault="009D1FF0" w:rsidP="00CC1F2A">
            <w:pPr>
              <w:rPr>
                <w:rFonts w:eastAsia="標楷體"/>
              </w:rPr>
            </w:pPr>
            <w:r w:rsidRPr="00856086">
              <w:rPr>
                <w:rFonts w:eastAsia="標楷體" w:hint="eastAsia"/>
              </w:rPr>
              <w:t>口頭發表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856086">
              <w:rPr>
                <w:rFonts w:eastAsia="標楷體" w:hint="eastAsia"/>
              </w:rPr>
              <w:t>小組討論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活動單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性別平等教育</w:t>
            </w: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151254" w:rsidRDefault="009D1FF0" w:rsidP="00CC1F2A">
            <w:pPr>
              <w:spacing w:line="0" w:lineRule="atLeast"/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賴氏人格測驗施測</w:t>
            </w:r>
          </w:p>
        </w:tc>
        <w:tc>
          <w:tcPr>
            <w:tcW w:w="1102" w:type="dxa"/>
            <w:gridSpan w:val="3"/>
          </w:tcPr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1c-IV-1</w:t>
            </w:r>
            <w:r w:rsidRPr="005423B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澄清個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人價值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觀，並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統整個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人能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力、特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質、家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人期許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及相關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生涯與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升學資</w:t>
            </w:r>
          </w:p>
          <w:p w:rsidR="009D1FF0" w:rsidRPr="006C21D4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訊。</w:t>
            </w:r>
          </w:p>
        </w:tc>
        <w:tc>
          <w:tcPr>
            <w:tcW w:w="1193" w:type="dxa"/>
            <w:gridSpan w:val="7"/>
          </w:tcPr>
          <w:p w:rsidR="009D1FF0" w:rsidRPr="006C21D4" w:rsidRDefault="009D1FF0" w:rsidP="00CC1F2A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輔Aa-IV-1 自我探索的方法、經驗與態度。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測驗紙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AC6FF8" w:rsidRDefault="009D1FF0" w:rsidP="00CC1F2A">
            <w:pPr>
              <w:spacing w:line="360" w:lineRule="exact"/>
              <w:rPr>
                <w:rFonts w:ascii="標楷體" w:eastAsia="標楷體" w:hAnsi="標楷體" w:cs="Arial"/>
              </w:rPr>
            </w:pP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10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賴氏人格測驗解測</w:t>
            </w:r>
          </w:p>
        </w:tc>
        <w:tc>
          <w:tcPr>
            <w:tcW w:w="1060" w:type="dxa"/>
            <w:gridSpan w:val="2"/>
          </w:tcPr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1c-IV-1</w:t>
            </w:r>
            <w:r w:rsidRPr="005423B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澄清個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人價值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觀，並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統整個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人能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力、特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質、家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人期許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及相關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生涯與</w:t>
            </w:r>
          </w:p>
          <w:p w:rsidR="009D1FF0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升學資</w:t>
            </w:r>
          </w:p>
          <w:p w:rsidR="009D1FF0" w:rsidRPr="006C21D4" w:rsidRDefault="009D1FF0" w:rsidP="00CC1F2A">
            <w:pPr>
              <w:ind w:left="471" w:hanging="471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訊。</w:t>
            </w:r>
          </w:p>
        </w:tc>
        <w:tc>
          <w:tcPr>
            <w:tcW w:w="1235" w:type="dxa"/>
            <w:gridSpan w:val="8"/>
          </w:tcPr>
          <w:p w:rsidR="009D1FF0" w:rsidRPr="006C21D4" w:rsidRDefault="009D1FF0" w:rsidP="00CC1F2A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423B5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輔Aa-IV-1 自我探索的方法、經驗與態度。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課堂問答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測驗結果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AC6FF8" w:rsidRDefault="009D1FF0" w:rsidP="00CC1F2A">
            <w:pPr>
              <w:spacing w:line="360" w:lineRule="exact"/>
              <w:rPr>
                <w:rFonts w:ascii="標楷體" w:eastAsia="標楷體" w:hAnsi="標楷體" w:cs="Arial"/>
              </w:rPr>
            </w:pP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11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性平小主播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060" w:type="dxa"/>
            <w:gridSpan w:val="2"/>
          </w:tcPr>
          <w:p w:rsidR="009D1FF0" w:rsidRPr="007F1DDF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1d-IV-2:探索生命的意義與價值，尊重及珍惜自己與他人生命，並協助他人。</w:t>
            </w:r>
          </w:p>
        </w:tc>
        <w:tc>
          <w:tcPr>
            <w:tcW w:w="1235" w:type="dxa"/>
            <w:gridSpan w:val="8"/>
          </w:tcPr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輔Ac-IV-2:珍惜、尊重與善待各種生命。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輔Dc-IV-1:同理心、人際溝通、衝突管理能力的培養與正向經營人際關係。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Pr="00856086" w:rsidRDefault="009D1FF0" w:rsidP="00CC1F2A">
            <w:pPr>
              <w:rPr>
                <w:rFonts w:eastAsia="標楷體"/>
              </w:rPr>
            </w:pPr>
            <w:r w:rsidRPr="00856086">
              <w:rPr>
                <w:rFonts w:eastAsia="標楷體" w:hint="eastAsia"/>
              </w:rPr>
              <w:t>口頭發表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856086">
              <w:rPr>
                <w:rFonts w:eastAsia="標楷體" w:hint="eastAsia"/>
              </w:rPr>
              <w:t>小組討論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活動單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Align w:val="center"/>
          </w:tcPr>
          <w:p w:rsidR="009D1FF0" w:rsidRPr="002A7158" w:rsidRDefault="009D1FF0" w:rsidP="00CC1F2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性別平等教育</w:t>
            </w: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12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性平小主播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060" w:type="dxa"/>
            <w:gridSpan w:val="2"/>
          </w:tcPr>
          <w:p w:rsidR="009D1FF0" w:rsidRPr="007F1DDF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t>1d-IV-2:探索生命的意義與價值，尊重及珍惜自己與他</w:t>
            </w:r>
            <w:r w:rsidRPr="00E02EBE">
              <w:rPr>
                <w:rFonts w:ascii="標楷體" w:eastAsia="標楷體" w:hAnsi="標楷體" w:hint="eastAsia"/>
              </w:rPr>
              <w:lastRenderedPageBreak/>
              <w:t>人生命，並協助他人。</w:t>
            </w:r>
          </w:p>
        </w:tc>
        <w:tc>
          <w:tcPr>
            <w:tcW w:w="1235" w:type="dxa"/>
            <w:gridSpan w:val="8"/>
          </w:tcPr>
          <w:p w:rsidR="009D1FF0" w:rsidRPr="00E02EBE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lastRenderedPageBreak/>
              <w:t>輔Ac-IV-2:珍惜、尊重與善待各種生命。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E02EBE">
              <w:rPr>
                <w:rFonts w:ascii="標楷體" w:eastAsia="標楷體" w:hAnsi="標楷體" w:hint="eastAsia"/>
              </w:rPr>
              <w:lastRenderedPageBreak/>
              <w:t>輔Dc-IV-1:同理心、人際溝通、衝突管理能力的培養與正向經營人際關係。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86" w:type="dxa"/>
          </w:tcPr>
          <w:p w:rsidR="009D1FF0" w:rsidRPr="00856086" w:rsidRDefault="009D1FF0" w:rsidP="00CC1F2A">
            <w:pPr>
              <w:rPr>
                <w:rFonts w:eastAsia="標楷體"/>
              </w:rPr>
            </w:pPr>
            <w:r w:rsidRPr="00856086">
              <w:rPr>
                <w:rFonts w:eastAsia="標楷體" w:hint="eastAsia"/>
              </w:rPr>
              <w:t>口頭發表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856086">
              <w:rPr>
                <w:rFonts w:eastAsia="標楷體" w:hint="eastAsia"/>
              </w:rPr>
              <w:t>小組討論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Pr="00F9744D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性別平等教育</w:t>
            </w: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13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151254" w:rsidRDefault="009D1FF0" w:rsidP="00CC1F2A">
            <w:pPr>
              <w:jc w:val="center"/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第二次段考彈性時間</w:t>
            </w:r>
          </w:p>
        </w:tc>
        <w:tc>
          <w:tcPr>
            <w:tcW w:w="1060" w:type="dxa"/>
            <w:gridSpan w:val="2"/>
          </w:tcPr>
          <w:p w:rsidR="009D1FF0" w:rsidRPr="007F6F6A" w:rsidRDefault="009D1FF0" w:rsidP="00CC1F2A">
            <w:pPr>
              <w:ind w:left="300" w:hangingChars="125" w:hanging="300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8"/>
          </w:tcPr>
          <w:p w:rsidR="009D1FF0" w:rsidRPr="007F6F6A" w:rsidRDefault="009D1FF0" w:rsidP="00CC1F2A">
            <w:pPr>
              <w:ind w:left="300" w:hangingChars="125" w:hanging="300"/>
              <w:rPr>
                <w:rFonts w:ascii="標楷體" w:eastAsia="標楷體" w:hAnsi="標楷體"/>
              </w:rPr>
            </w:pPr>
          </w:p>
        </w:tc>
        <w:tc>
          <w:tcPr>
            <w:tcW w:w="678" w:type="dxa"/>
          </w:tcPr>
          <w:p w:rsidR="009D1FF0" w:rsidRPr="008D4B8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006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Align w:val="center"/>
          </w:tcPr>
          <w:p w:rsidR="009D1FF0" w:rsidRPr="002A7158" w:rsidRDefault="009D1FF0" w:rsidP="00CC1F2A">
            <w:pPr>
              <w:ind w:left="300" w:hangingChars="125" w:hanging="300"/>
              <w:rPr>
                <w:rFonts w:ascii="Times New Roman" w:eastAsia="標楷體" w:hAnsi="Times New Roman"/>
              </w:rPr>
            </w:pP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當愛情來敲門</w:t>
            </w:r>
          </w:p>
        </w:tc>
        <w:tc>
          <w:tcPr>
            <w:tcW w:w="1016" w:type="dxa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2a-IV-2:培養親密關係的表達與處理知能。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3a-IV-1:覺察人為或自然環境的危險情境，評估並運用最佳處理策略，以保護自己或他人。</w:t>
            </w:r>
          </w:p>
        </w:tc>
        <w:tc>
          <w:tcPr>
            <w:tcW w:w="1279" w:type="dxa"/>
            <w:gridSpan w:val="9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輔Dd-IV-2:合宜的性別互動與態度的培養。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家Db-IV-3:合宜的交友行為與態度，及親密關係的發展歷程。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輔Db-IV-1:生活議題的問題解決、危機因應與克服困境的方法。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課堂態度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小組發表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小白板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白板筆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性別平等教育</w:t>
            </w: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15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愛情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五部曲</w:t>
            </w:r>
          </w:p>
        </w:tc>
        <w:tc>
          <w:tcPr>
            <w:tcW w:w="1016" w:type="dxa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2a-IV-2:培養親密關係的表達與處理知能。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3a-IV-1:覺察人為或自然環境的危險情境，評估並運用</w:t>
            </w:r>
            <w:r>
              <w:rPr>
                <w:rFonts w:ascii="標楷體" w:eastAsia="標楷體" w:hAnsi="標楷體" w:hint="eastAsia"/>
              </w:rPr>
              <w:lastRenderedPageBreak/>
              <w:t>最佳處理策略，以保護自己或他人。</w:t>
            </w:r>
          </w:p>
        </w:tc>
        <w:tc>
          <w:tcPr>
            <w:tcW w:w="1279" w:type="dxa"/>
            <w:gridSpan w:val="9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輔Dd-IV-2:合宜的性別互動與態度的培養。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家Db-IV-3:合宜的交友行為與態度，及親密關係的發展歷</w:t>
            </w:r>
            <w:r>
              <w:rPr>
                <w:rFonts w:ascii="標楷體" w:eastAsia="標楷體" w:hAnsi="標楷體" w:hint="eastAsia"/>
              </w:rPr>
              <w:lastRenderedPageBreak/>
              <w:t>程。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輔Db-IV-1:生活議題的問題解決、危機因應與克服困境的方法。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課堂態度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小組發表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小白板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白板筆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077AEE" w:rsidRDefault="009D1FF0" w:rsidP="00CC1F2A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性別平等教育</w:t>
            </w: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16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你是我的幸福嗎</w:t>
            </w:r>
          </w:p>
        </w:tc>
        <w:tc>
          <w:tcPr>
            <w:tcW w:w="1016" w:type="dxa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2a-IV-2:培養親密關係的表達與處理知能。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3a-IV-1:覺察人為或自然環境的危險情境，評估並運用最佳處理策略，以保護自己或他人。</w:t>
            </w:r>
          </w:p>
        </w:tc>
        <w:tc>
          <w:tcPr>
            <w:tcW w:w="1279" w:type="dxa"/>
            <w:gridSpan w:val="9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輔Dd-IV-2:合宜的性別互動與態度的培養。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家Db-IV-3:合宜的交友行為與態度，及親密關係的發展歷程。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輔Db-IV-1:生活議題的問題解決、危機因應與克服困境的方法。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課堂態度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小組發表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小白板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白板筆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112F3E" w:rsidRDefault="009D1FF0" w:rsidP="00CC1F2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性別平等教育</w:t>
            </w: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Default="009D1FF0" w:rsidP="00CC1F2A">
            <w:r w:rsidRPr="00E202C0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7</w:t>
            </w:r>
            <w:r w:rsidRPr="00E202C0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  <w:vAlign w:val="center"/>
          </w:tcPr>
          <w:p w:rsidR="009D1FF0" w:rsidRPr="002A7158" w:rsidRDefault="009D1FF0" w:rsidP="00CC1F2A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  <w:r w:rsidRPr="00151254">
              <w:rPr>
                <w:rFonts w:ascii="標楷體" w:eastAsia="標楷體" w:hAnsi="標楷體" w:hint="eastAsia"/>
              </w:rPr>
              <w:t>真愛大考驗</w:t>
            </w:r>
          </w:p>
        </w:tc>
        <w:tc>
          <w:tcPr>
            <w:tcW w:w="1016" w:type="dxa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2a-IV-2:培養親密關係的表達與處理知能。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3a-IV-1:覺察人為或自然環境的危險情境，評估並運用最佳處理策略，以保護自己或他人。</w:t>
            </w:r>
          </w:p>
        </w:tc>
        <w:tc>
          <w:tcPr>
            <w:tcW w:w="1279" w:type="dxa"/>
            <w:gridSpan w:val="9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輔Dd-IV-2:合宜的性別互動與態度的培養。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家Db-IV-3:合宜的交友行為與態度，及親密關係的發展歷程。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輔Db-IV-1:生活議題的問題解決、危機因應與克</w:t>
            </w:r>
            <w:r>
              <w:rPr>
                <w:rFonts w:ascii="標楷體" w:eastAsia="標楷體" w:hAnsi="標楷體" w:hint="eastAsia"/>
              </w:rPr>
              <w:lastRenderedPageBreak/>
              <w:t>服困境的方法。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課堂態度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小組發表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小白板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白板筆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112F3E" w:rsidRDefault="009D1FF0" w:rsidP="00CC1F2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性別平等教育</w:t>
            </w: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Default="009D1FF0" w:rsidP="00CC1F2A">
            <w:r w:rsidRPr="00E202C0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8</w:t>
            </w:r>
            <w:r w:rsidRPr="00E202C0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分手快樂</w:t>
            </w:r>
          </w:p>
        </w:tc>
        <w:tc>
          <w:tcPr>
            <w:tcW w:w="1016" w:type="dxa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2a-IV-2:培養親密關係的表達與處理知能。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3a-IV-1:覺察人為或自然環境的危險情境，評估並運用最佳處理策略，以保護自己或他人。</w:t>
            </w:r>
          </w:p>
        </w:tc>
        <w:tc>
          <w:tcPr>
            <w:tcW w:w="1279" w:type="dxa"/>
            <w:gridSpan w:val="9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輔Dd-IV-2:合宜的性別互動與態度的培養。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家Db-IV-3:合宜的交友行為與態度，及親密關係的發展歷程。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輔Db-IV-1:生活議題的問題解決、危機因應與克服困境的方法。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課堂態度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小組發表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小白板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白板筆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112F3E" w:rsidRDefault="009D1FF0" w:rsidP="00CC1F2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性別平等教育</w:t>
            </w: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Default="009D1FF0" w:rsidP="00CC1F2A">
            <w:r w:rsidRPr="00E202C0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9</w:t>
            </w:r>
            <w:r w:rsidRPr="00E202C0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151254">
              <w:rPr>
                <w:rFonts w:ascii="標楷體" w:eastAsia="標楷體" w:hAnsi="標楷體" w:hint="eastAsia"/>
              </w:rPr>
              <w:t>分手練習曲</w:t>
            </w:r>
          </w:p>
        </w:tc>
        <w:tc>
          <w:tcPr>
            <w:tcW w:w="1016" w:type="dxa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2a-IV-2:培養親密關係的表達與處理知能。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3a-IV-1:覺察人為或自然環境的危險情境，評估並運用最佳處理策略，以保護自己或他人。</w:t>
            </w:r>
          </w:p>
        </w:tc>
        <w:tc>
          <w:tcPr>
            <w:tcW w:w="1279" w:type="dxa"/>
            <w:gridSpan w:val="9"/>
          </w:tcPr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輔Dd-IV-2:合宜的性別互動與態度的培養。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家Db-IV-3:合宜的交友行為與態度，及親密關係的發展歷程。</w:t>
            </w:r>
          </w:p>
          <w:p w:rsidR="009D1FF0" w:rsidRDefault="009D1FF0" w:rsidP="00CC1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輔Db-IV-1:生活議題的問題解決、危機因應與克服困境的方法。</w:t>
            </w: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課堂態度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小組發表</w:t>
            </w:r>
          </w:p>
        </w:tc>
        <w:tc>
          <w:tcPr>
            <w:tcW w:w="1006" w:type="dxa"/>
          </w:tcPr>
          <w:p w:rsidR="009D1FF0" w:rsidRDefault="009D1FF0" w:rsidP="00CC1F2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投影機</w:t>
            </w:r>
          </w:p>
          <w:p w:rsidR="009D1FF0" w:rsidRDefault="009D1FF0" w:rsidP="00CC1F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D1FF0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小白板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白板筆</w:t>
            </w: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112F3E" w:rsidRDefault="009D1FF0" w:rsidP="00CC1F2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性別平等教育</w:t>
            </w:r>
          </w:p>
        </w:tc>
      </w:tr>
      <w:tr w:rsidR="009D1FF0" w:rsidRPr="007F6F6A" w:rsidTr="00D07BA2">
        <w:trPr>
          <w:trHeight w:val="525"/>
        </w:trPr>
        <w:tc>
          <w:tcPr>
            <w:tcW w:w="667" w:type="dxa"/>
            <w:vMerge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99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 w:rsidRPr="002C5376">
              <w:rPr>
                <w:rFonts w:ascii="標楷體" w:eastAsia="標楷體" w:hAnsi="標楷體" w:hint="eastAsia"/>
                <w:szCs w:val="28"/>
              </w:rPr>
              <w:t>課程回顧</w:t>
            </w:r>
          </w:p>
        </w:tc>
        <w:tc>
          <w:tcPr>
            <w:tcW w:w="1016" w:type="dxa"/>
          </w:tcPr>
          <w:p w:rsidR="009D1FF0" w:rsidRPr="007F6F6A" w:rsidRDefault="009D1FF0" w:rsidP="00CC1F2A">
            <w:pPr>
              <w:ind w:left="227" w:hanging="227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9"/>
          </w:tcPr>
          <w:p w:rsidR="009D1FF0" w:rsidRPr="007F6F6A" w:rsidRDefault="009D1FF0" w:rsidP="00CC1F2A">
            <w:pPr>
              <w:ind w:left="227" w:hanging="227"/>
              <w:rPr>
                <w:rFonts w:ascii="標楷體" w:eastAsia="標楷體" w:hAnsi="標楷體"/>
              </w:rPr>
            </w:pPr>
          </w:p>
        </w:tc>
        <w:tc>
          <w:tcPr>
            <w:tcW w:w="678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6" w:type="dxa"/>
          </w:tcPr>
          <w:p w:rsidR="009D1FF0" w:rsidRDefault="009D1FF0" w:rsidP="00CC1F2A">
            <w:pPr>
              <w:rPr>
                <w:rFonts w:ascii="標楷體" w:eastAsia="標楷體" w:hAnsi="標楷體"/>
              </w:rPr>
            </w:pPr>
            <w:r w:rsidRPr="005D04FD">
              <w:rPr>
                <w:rFonts w:ascii="標楷體" w:eastAsia="標楷體" w:hAnsi="標楷體" w:hint="eastAsia"/>
              </w:rPr>
              <w:t>課堂問答</w:t>
            </w:r>
          </w:p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小組發</w:t>
            </w:r>
            <w:r>
              <w:rPr>
                <w:rFonts w:ascii="標楷體" w:eastAsia="標楷體" w:hAnsi="標楷體" w:cs="標楷體" w:hint="eastAsia"/>
                <w:lang w:val="zh-TW"/>
              </w:rPr>
              <w:lastRenderedPageBreak/>
              <w:t>表</w:t>
            </w:r>
          </w:p>
        </w:tc>
        <w:tc>
          <w:tcPr>
            <w:tcW w:w="1006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9D1FF0" w:rsidRPr="007F6F6A" w:rsidRDefault="009D1FF0" w:rsidP="00CC1F2A">
            <w:pPr>
              <w:rPr>
                <w:rFonts w:ascii="標楷體" w:eastAsia="標楷體" w:hAnsi="標楷體"/>
              </w:rPr>
            </w:pPr>
          </w:p>
        </w:tc>
      </w:tr>
    </w:tbl>
    <w:p w:rsidR="009D1FF0" w:rsidRPr="007F6F6A" w:rsidRDefault="009D1FF0" w:rsidP="009D1FF0">
      <w:pPr>
        <w:rPr>
          <w:rFonts w:ascii="標楷體" w:eastAsia="標楷體" w:hAnsi="標楷體"/>
        </w:rPr>
      </w:pPr>
    </w:p>
    <w:p w:rsidR="009D1FF0" w:rsidRPr="007F6F6A" w:rsidRDefault="009D1FF0" w:rsidP="007F6F6A">
      <w:pPr>
        <w:rPr>
          <w:rFonts w:ascii="標楷體" w:eastAsia="標楷體" w:hAnsi="標楷體"/>
        </w:rPr>
      </w:pPr>
    </w:p>
    <w:sectPr w:rsidR="009D1FF0" w:rsidRPr="007F6F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9A" w:rsidRDefault="0011439A" w:rsidP="00DE7B92">
      <w:r>
        <w:separator/>
      </w:r>
    </w:p>
  </w:endnote>
  <w:endnote w:type="continuationSeparator" w:id="0">
    <w:p w:rsidR="0011439A" w:rsidRDefault="0011439A" w:rsidP="00DE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9A" w:rsidRDefault="0011439A" w:rsidP="00DE7B92">
      <w:r>
        <w:separator/>
      </w:r>
    </w:p>
  </w:footnote>
  <w:footnote w:type="continuationSeparator" w:id="0">
    <w:p w:rsidR="0011439A" w:rsidRDefault="0011439A" w:rsidP="00DE7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6A"/>
    <w:rsid w:val="0006674A"/>
    <w:rsid w:val="000C0E86"/>
    <w:rsid w:val="000E0BA2"/>
    <w:rsid w:val="0011439A"/>
    <w:rsid w:val="002652C3"/>
    <w:rsid w:val="002C057C"/>
    <w:rsid w:val="00372825"/>
    <w:rsid w:val="0037498A"/>
    <w:rsid w:val="003E424A"/>
    <w:rsid w:val="003E4D80"/>
    <w:rsid w:val="003E76FB"/>
    <w:rsid w:val="003F588D"/>
    <w:rsid w:val="004063E3"/>
    <w:rsid w:val="0041304A"/>
    <w:rsid w:val="00433F8F"/>
    <w:rsid w:val="00447EB6"/>
    <w:rsid w:val="00456CE1"/>
    <w:rsid w:val="0046539C"/>
    <w:rsid w:val="004A1FC6"/>
    <w:rsid w:val="004A3AA9"/>
    <w:rsid w:val="00596429"/>
    <w:rsid w:val="005C53DA"/>
    <w:rsid w:val="00606572"/>
    <w:rsid w:val="00673737"/>
    <w:rsid w:val="006C7D2F"/>
    <w:rsid w:val="006D0AB5"/>
    <w:rsid w:val="0070400C"/>
    <w:rsid w:val="00710C84"/>
    <w:rsid w:val="007507C6"/>
    <w:rsid w:val="007D3F8C"/>
    <w:rsid w:val="007F6F6A"/>
    <w:rsid w:val="00874158"/>
    <w:rsid w:val="008B1555"/>
    <w:rsid w:val="008F1CD0"/>
    <w:rsid w:val="00950BCC"/>
    <w:rsid w:val="009C5B95"/>
    <w:rsid w:val="009D1FF0"/>
    <w:rsid w:val="00A25951"/>
    <w:rsid w:val="00A459C7"/>
    <w:rsid w:val="00A95665"/>
    <w:rsid w:val="00AA7DFE"/>
    <w:rsid w:val="00B47DB6"/>
    <w:rsid w:val="00B55034"/>
    <w:rsid w:val="00B63C7D"/>
    <w:rsid w:val="00BB1534"/>
    <w:rsid w:val="00BB2BE8"/>
    <w:rsid w:val="00BC6F41"/>
    <w:rsid w:val="00BD33E7"/>
    <w:rsid w:val="00C02DC7"/>
    <w:rsid w:val="00C17715"/>
    <w:rsid w:val="00C27EC9"/>
    <w:rsid w:val="00C4117A"/>
    <w:rsid w:val="00C85B92"/>
    <w:rsid w:val="00D07BA2"/>
    <w:rsid w:val="00D147E7"/>
    <w:rsid w:val="00D74A64"/>
    <w:rsid w:val="00D80855"/>
    <w:rsid w:val="00DB1A53"/>
    <w:rsid w:val="00DE0DB7"/>
    <w:rsid w:val="00DE7B92"/>
    <w:rsid w:val="00E30D3B"/>
    <w:rsid w:val="00E344E4"/>
    <w:rsid w:val="00E71EB0"/>
    <w:rsid w:val="00E84B50"/>
    <w:rsid w:val="00E8608F"/>
    <w:rsid w:val="00F61239"/>
    <w:rsid w:val="00F704AF"/>
    <w:rsid w:val="00F74ED2"/>
    <w:rsid w:val="00FA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4:docId w14:val="6F392B3A"/>
  <w15:docId w15:val="{1C1F1058-CCCA-4894-AEA8-0825F30B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E7B92"/>
    <w:rPr>
      <w:kern w:val="2"/>
    </w:rPr>
  </w:style>
  <w:style w:type="paragraph" w:styleId="a5">
    <w:name w:val="footer"/>
    <w:basedOn w:val="a"/>
    <w:link w:val="a6"/>
    <w:uiPriority w:val="99"/>
    <w:unhideWhenUsed/>
    <w:rsid w:val="00DE7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E7B92"/>
    <w:rPr>
      <w:kern w:val="2"/>
    </w:rPr>
  </w:style>
  <w:style w:type="paragraph" w:customStyle="1" w:styleId="Default">
    <w:name w:val="Default"/>
    <w:rsid w:val="009D1FF0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1425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實研組長</dc:creator>
  <cp:keywords/>
  <cp:lastModifiedBy>特教老師：林梅英</cp:lastModifiedBy>
  <cp:revision>7</cp:revision>
  <dcterms:created xsi:type="dcterms:W3CDTF">2020-05-27T05:27:00Z</dcterms:created>
  <dcterms:modified xsi:type="dcterms:W3CDTF">2020-06-24T01:05:00Z</dcterms:modified>
</cp:coreProperties>
</file>